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935" w:rsidRPr="005B726C" w:rsidRDefault="000D4D52" w:rsidP="000D4D52">
      <w:pPr>
        <w:pStyle w:val="ListParagraph"/>
        <w:numPr>
          <w:ilvl w:val="0"/>
          <w:numId w:val="1"/>
        </w:numPr>
        <w:rPr>
          <w:b/>
        </w:rPr>
      </w:pPr>
      <w:bookmarkStart w:id="0" w:name="_GoBack"/>
      <w:r w:rsidRPr="005B726C">
        <w:rPr>
          <w:b/>
        </w:rPr>
        <w:t>LUISTERBEGRIP</w:t>
      </w:r>
    </w:p>
    <w:bookmarkEnd w:id="0"/>
    <w:p w:rsidR="000D4D52" w:rsidRDefault="000D4D52" w:rsidP="000D4D52">
      <w:pPr>
        <w:ind w:left="360"/>
      </w:pPr>
    </w:p>
    <w:p w:rsidR="000D4D52" w:rsidRDefault="000D4D52" w:rsidP="000D4D52">
      <w:pPr>
        <w:pStyle w:val="NoSpacing"/>
        <w:ind w:left="720"/>
        <w:rPr>
          <w:rFonts w:ascii="Arial" w:hAnsi="Arial" w:cs="Arial"/>
          <w:lang w:val="af-ZA"/>
        </w:rPr>
      </w:pPr>
      <w:r>
        <w:rPr>
          <w:rFonts w:ascii="Arial" w:hAnsi="Arial" w:cs="Arial"/>
          <w:u w:val="single"/>
          <w:lang w:val="af-ZA"/>
        </w:rPr>
        <w:t>Wenke by die onderrig van luisterbegrip</w:t>
      </w:r>
    </w:p>
    <w:p w:rsidR="000D4D52" w:rsidRDefault="000D4D52" w:rsidP="000D4D52">
      <w:pPr>
        <w:pStyle w:val="NoSpacing"/>
        <w:rPr>
          <w:rFonts w:ascii="Arial" w:hAnsi="Arial" w:cs="Arial"/>
          <w:lang w:val="af-ZA"/>
        </w:rPr>
      </w:pPr>
    </w:p>
    <w:p w:rsidR="000D4D52" w:rsidRDefault="000D4D52" w:rsidP="000D4D52">
      <w:pPr>
        <w:pStyle w:val="NoSpacing"/>
        <w:numPr>
          <w:ilvl w:val="0"/>
          <w:numId w:val="2"/>
        </w:numPr>
        <w:rPr>
          <w:rFonts w:ascii="Arial" w:hAnsi="Arial" w:cs="Arial"/>
          <w:lang w:val="af-ZA"/>
        </w:rPr>
      </w:pPr>
      <w:r w:rsidRPr="000D3E6F">
        <w:rPr>
          <w:rFonts w:ascii="Arial" w:hAnsi="Arial" w:cs="Arial"/>
          <w:lang w:val="af-ZA"/>
        </w:rPr>
        <w:t xml:space="preserve">Gee aan elke </w:t>
      </w:r>
      <w:r>
        <w:rPr>
          <w:rFonts w:ascii="Arial" w:hAnsi="Arial" w:cs="Arial"/>
          <w:lang w:val="af-ZA"/>
        </w:rPr>
        <w:t>leerder ŉ vel skoon skryfpapier.</w:t>
      </w:r>
    </w:p>
    <w:p w:rsidR="000D4D52" w:rsidRDefault="000D4D52" w:rsidP="000D4D52">
      <w:pPr>
        <w:pStyle w:val="NoSpacing"/>
        <w:numPr>
          <w:ilvl w:val="0"/>
          <w:numId w:val="2"/>
        </w:numPr>
        <w:rPr>
          <w:rFonts w:ascii="Arial" w:hAnsi="Arial" w:cs="Arial"/>
          <w:lang w:val="af-ZA"/>
        </w:rPr>
      </w:pPr>
      <w:r>
        <w:rPr>
          <w:rFonts w:ascii="Arial" w:hAnsi="Arial" w:cs="Arial"/>
          <w:lang w:val="af-ZA"/>
        </w:rPr>
        <w:t>Vertel vir hulle waaroor die stuk handel en waarvoor hulle moet luister.</w:t>
      </w:r>
    </w:p>
    <w:p w:rsidR="000D4D52" w:rsidRDefault="000D4D52" w:rsidP="000D4D52">
      <w:pPr>
        <w:pStyle w:val="NoSpacing"/>
        <w:numPr>
          <w:ilvl w:val="0"/>
          <w:numId w:val="2"/>
        </w:numPr>
        <w:rPr>
          <w:rFonts w:ascii="Arial" w:hAnsi="Arial" w:cs="Arial"/>
          <w:lang w:val="af-ZA"/>
        </w:rPr>
      </w:pPr>
      <w:r>
        <w:rPr>
          <w:rFonts w:ascii="Arial" w:hAnsi="Arial" w:cs="Arial"/>
          <w:lang w:val="af-ZA"/>
        </w:rPr>
        <w:t>ŉ Luisterteks vir Graad 12 behoort ±350 woorde te wees.</w:t>
      </w:r>
    </w:p>
    <w:p w:rsidR="000D4D52" w:rsidRDefault="000D4D52" w:rsidP="000D4D52">
      <w:pPr>
        <w:pStyle w:val="NoSpacing"/>
        <w:numPr>
          <w:ilvl w:val="0"/>
          <w:numId w:val="2"/>
        </w:numPr>
        <w:rPr>
          <w:rFonts w:ascii="Arial" w:hAnsi="Arial" w:cs="Arial"/>
          <w:lang w:val="af-ZA"/>
        </w:rPr>
      </w:pPr>
      <w:r>
        <w:rPr>
          <w:rFonts w:ascii="Arial" w:hAnsi="Arial" w:cs="Arial"/>
          <w:lang w:val="af-ZA"/>
        </w:rPr>
        <w:t xml:space="preserve">Lees die teks minstens </w:t>
      </w:r>
      <w:r w:rsidR="00D9613B">
        <w:rPr>
          <w:rFonts w:ascii="Arial" w:hAnsi="Arial" w:cs="Arial"/>
          <w:lang w:val="af-ZA"/>
        </w:rPr>
        <w:t>TWEE keer of speel dit twee keer (audio-teks)</w:t>
      </w:r>
    </w:p>
    <w:p w:rsidR="000D4D52" w:rsidRDefault="000D4D52" w:rsidP="000D4D52">
      <w:pPr>
        <w:pStyle w:val="NoSpacing"/>
        <w:numPr>
          <w:ilvl w:val="0"/>
          <w:numId w:val="2"/>
        </w:numPr>
        <w:rPr>
          <w:rFonts w:ascii="Arial" w:hAnsi="Arial" w:cs="Arial"/>
          <w:lang w:val="af-ZA"/>
        </w:rPr>
      </w:pPr>
      <w:r>
        <w:rPr>
          <w:rFonts w:ascii="Arial" w:hAnsi="Arial" w:cs="Arial"/>
          <w:lang w:val="af-ZA"/>
        </w:rPr>
        <w:t xml:space="preserve">Lees die teks die </w:t>
      </w:r>
      <w:r>
        <w:rPr>
          <w:rFonts w:ascii="Arial" w:hAnsi="Arial" w:cs="Arial"/>
          <w:b/>
          <w:lang w:val="af-ZA"/>
        </w:rPr>
        <w:t>eerste keer</w:t>
      </w:r>
      <w:r>
        <w:rPr>
          <w:rFonts w:ascii="Arial" w:hAnsi="Arial" w:cs="Arial"/>
          <w:lang w:val="af-ZA"/>
        </w:rPr>
        <w:t xml:space="preserve"> op só ŉ manier dat die leerders die inhoud sal kan snap, d.w.s.teen ŉ stadiger leesspoed as gewoonlik. Tydens hierdie fase moet die leerders slegs LUISTER en mag hulle NIKS SKRYF NIE.</w:t>
      </w:r>
    </w:p>
    <w:p w:rsidR="000D4D52" w:rsidRPr="003804F0" w:rsidRDefault="000D4D52" w:rsidP="000D4D52">
      <w:pPr>
        <w:pStyle w:val="NoSpacing"/>
        <w:numPr>
          <w:ilvl w:val="0"/>
          <w:numId w:val="2"/>
        </w:numPr>
        <w:rPr>
          <w:rFonts w:ascii="Arial" w:hAnsi="Arial" w:cs="Arial"/>
          <w:lang w:val="af-ZA"/>
        </w:rPr>
      </w:pPr>
      <w:r>
        <w:rPr>
          <w:rFonts w:ascii="Arial" w:hAnsi="Arial" w:cs="Arial"/>
          <w:lang w:val="af-ZA"/>
        </w:rPr>
        <w:t xml:space="preserve">Die teks word tydens die </w:t>
      </w:r>
      <w:r>
        <w:rPr>
          <w:rFonts w:ascii="Arial" w:hAnsi="Arial" w:cs="Arial"/>
          <w:b/>
          <w:lang w:val="af-ZA"/>
        </w:rPr>
        <w:t>tweede lees</w:t>
      </w:r>
      <w:r>
        <w:rPr>
          <w:rFonts w:ascii="Arial" w:hAnsi="Arial" w:cs="Arial"/>
          <w:lang w:val="af-ZA"/>
        </w:rPr>
        <w:t xml:space="preserve"> teen normale spoed gelees. Leerders mag nou notas’s neerskryf.</w:t>
      </w:r>
    </w:p>
    <w:p w:rsidR="000D4D52" w:rsidRDefault="000D4D52" w:rsidP="000D4D52">
      <w:pPr>
        <w:pStyle w:val="NoSpacing"/>
        <w:numPr>
          <w:ilvl w:val="0"/>
          <w:numId w:val="2"/>
        </w:numPr>
        <w:rPr>
          <w:rFonts w:ascii="Arial" w:hAnsi="Arial" w:cs="Arial"/>
          <w:lang w:val="af-ZA"/>
        </w:rPr>
      </w:pPr>
      <w:r>
        <w:rPr>
          <w:rFonts w:ascii="Arial" w:hAnsi="Arial" w:cs="Arial"/>
          <w:lang w:val="af-ZA"/>
        </w:rPr>
        <w:t>Nadat die teks twee keer hardop voorgelees is, ontvang leerders die vrae. Hulle moet genoeg tyd kry om dit in volsinne te beantwoord.</w:t>
      </w:r>
    </w:p>
    <w:p w:rsidR="000D4D52" w:rsidRDefault="000D4D52" w:rsidP="000D4D52">
      <w:pPr>
        <w:pStyle w:val="NoSpacing"/>
        <w:numPr>
          <w:ilvl w:val="0"/>
          <w:numId w:val="2"/>
        </w:numPr>
        <w:rPr>
          <w:rFonts w:ascii="Arial" w:hAnsi="Arial" w:cs="Arial"/>
          <w:lang w:val="af-ZA"/>
        </w:rPr>
      </w:pPr>
      <w:r>
        <w:rPr>
          <w:rFonts w:ascii="Arial" w:hAnsi="Arial" w:cs="Arial"/>
          <w:lang w:val="af-ZA"/>
        </w:rPr>
        <w:t>Maak seker dat al die leerders die vrae en wat van hulle verwag word, verstaan.</w:t>
      </w:r>
    </w:p>
    <w:p w:rsidR="000D4D52" w:rsidRDefault="000D4D52" w:rsidP="000D4D52">
      <w:pPr>
        <w:pStyle w:val="NoSpacing"/>
        <w:numPr>
          <w:ilvl w:val="0"/>
          <w:numId w:val="2"/>
        </w:numPr>
        <w:rPr>
          <w:rFonts w:ascii="Arial" w:hAnsi="Arial" w:cs="Arial"/>
          <w:lang w:val="af-ZA"/>
        </w:rPr>
      </w:pPr>
      <w:r>
        <w:rPr>
          <w:rFonts w:ascii="Arial" w:hAnsi="Arial" w:cs="Arial"/>
          <w:lang w:val="af-ZA"/>
        </w:rPr>
        <w:t>Die luisterbegripsvrae moet volgens Barrett se Taksonomie gestel word.</w:t>
      </w:r>
    </w:p>
    <w:p w:rsidR="000D4D52" w:rsidRDefault="000D4D52" w:rsidP="000D4D52">
      <w:pPr>
        <w:ind w:left="360"/>
      </w:pPr>
    </w:p>
    <w:p w:rsidR="000D4D52" w:rsidRDefault="000D4D52" w:rsidP="000D4D52">
      <w:pPr>
        <w:pStyle w:val="NoSpacing"/>
        <w:rPr>
          <w:rFonts w:ascii="Arial" w:hAnsi="Arial" w:cs="Arial"/>
          <w:b/>
          <w:lang w:val="af-ZA"/>
        </w:rPr>
      </w:pPr>
      <w:r>
        <w:rPr>
          <w:rFonts w:ascii="Arial" w:hAnsi="Arial" w:cs="Arial"/>
          <w:b/>
          <w:lang w:val="af-ZA"/>
        </w:rPr>
        <w:t xml:space="preserve">Voorbeeld 1: Luisterbegrip </w:t>
      </w:r>
      <w:r>
        <w:rPr>
          <w:rFonts w:ascii="Arial" w:hAnsi="Arial" w:cs="Arial"/>
          <w:b/>
          <w:lang w:val="af-ZA"/>
        </w:rPr>
        <w:tab/>
      </w:r>
      <w:r>
        <w:rPr>
          <w:rFonts w:ascii="Arial" w:hAnsi="Arial" w:cs="Arial"/>
          <w:b/>
          <w:lang w:val="af-ZA"/>
        </w:rPr>
        <w:tab/>
      </w:r>
      <w:r>
        <w:rPr>
          <w:rFonts w:ascii="Arial" w:hAnsi="Arial" w:cs="Arial"/>
          <w:b/>
          <w:lang w:val="af-ZA"/>
        </w:rPr>
        <w:tab/>
      </w:r>
      <w:r>
        <w:rPr>
          <w:rFonts w:ascii="Arial" w:hAnsi="Arial" w:cs="Arial"/>
          <w:b/>
          <w:lang w:val="af-ZA"/>
        </w:rPr>
        <w:tab/>
      </w:r>
      <w:r>
        <w:rPr>
          <w:rFonts w:ascii="Arial" w:hAnsi="Arial" w:cs="Arial"/>
          <w:b/>
          <w:lang w:val="af-ZA"/>
        </w:rPr>
        <w:tab/>
      </w:r>
      <w:r>
        <w:rPr>
          <w:rFonts w:ascii="Arial" w:hAnsi="Arial" w:cs="Arial"/>
          <w:b/>
          <w:lang w:val="af-ZA"/>
        </w:rPr>
        <w:tab/>
      </w:r>
      <w:r>
        <w:rPr>
          <w:rFonts w:ascii="Arial" w:hAnsi="Arial" w:cs="Arial"/>
          <w:b/>
          <w:lang w:val="af-ZA"/>
        </w:rPr>
        <w:tab/>
      </w:r>
      <w:r w:rsidR="00137D0F">
        <w:rPr>
          <w:rFonts w:ascii="Arial" w:hAnsi="Arial" w:cs="Arial"/>
          <w:b/>
          <w:lang w:val="af-ZA"/>
        </w:rPr>
        <w:t xml:space="preserve">                  </w:t>
      </w:r>
      <w:r w:rsidR="009C005A">
        <w:rPr>
          <w:rFonts w:ascii="Arial" w:hAnsi="Arial" w:cs="Arial"/>
          <w:b/>
          <w:lang w:val="af-ZA"/>
        </w:rPr>
        <w:t xml:space="preserve">                         </w:t>
      </w:r>
      <w:r w:rsidR="00137D0F">
        <w:rPr>
          <w:rFonts w:ascii="Arial" w:hAnsi="Arial" w:cs="Arial"/>
          <w:b/>
          <w:lang w:val="af-ZA"/>
        </w:rPr>
        <w:t xml:space="preserve">   </w:t>
      </w:r>
      <w:r>
        <w:rPr>
          <w:rFonts w:ascii="Arial" w:hAnsi="Arial" w:cs="Arial"/>
          <w:b/>
          <w:lang w:val="af-ZA"/>
        </w:rPr>
        <w:t>(10)</w:t>
      </w:r>
    </w:p>
    <w:p w:rsidR="00137D0F" w:rsidRDefault="00137D0F" w:rsidP="000D4D52">
      <w:pPr>
        <w:pStyle w:val="NoSpacing"/>
        <w:rPr>
          <w:rFonts w:ascii="Arial" w:hAnsi="Arial" w:cs="Arial"/>
          <w:b/>
          <w:lang w:val="af-ZA"/>
        </w:rPr>
      </w:pPr>
    </w:p>
    <w:p w:rsidR="00690A9B" w:rsidRPr="00AC2F76" w:rsidRDefault="00690A9B" w:rsidP="00690A9B">
      <w:r>
        <w:rPr>
          <w:b/>
          <w:u w:val="single"/>
        </w:rPr>
        <w:t>Vir die onderwyser</w:t>
      </w:r>
    </w:p>
    <w:p w:rsidR="00690A9B" w:rsidRDefault="00690A9B" w:rsidP="00690A9B">
      <w:r w:rsidRPr="00AC2F76">
        <w:rPr>
          <w:i/>
        </w:rPr>
        <w:t>Onderwyser speel</w:t>
      </w:r>
      <w:r>
        <w:t xml:space="preserve"> </w:t>
      </w:r>
      <w:r w:rsidRPr="00AC2F76">
        <w:rPr>
          <w:b/>
        </w:rPr>
        <w:t>Halala Afrika</w:t>
      </w:r>
      <w:r>
        <w:t xml:space="preserve"> </w:t>
      </w:r>
      <w:r w:rsidRPr="00AC2F76">
        <w:rPr>
          <w:i/>
        </w:rPr>
        <w:t>van Johannes Kerkorrel of lees die lirieke voor. Dit word twee keer gedoen en daarna kry leerders die teks met sekere ontbrekende woorde daarin wat hulle moet voltooi. Skryf slegs die ontbrekende woorde teenoor die letter</w:t>
      </w:r>
      <w:r>
        <w:t>.</w:t>
      </w:r>
    </w:p>
    <w:p w:rsidR="00690A9B" w:rsidRDefault="00690A9B" w:rsidP="00690A9B">
      <w:pPr>
        <w:pStyle w:val="NoSpacing"/>
      </w:pPr>
      <w:r>
        <w:t>Toe die wêreld hier nog (a) was, en die horison wyd en oop.</w:t>
      </w:r>
    </w:p>
    <w:p w:rsidR="00690A9B" w:rsidRDefault="00690A9B" w:rsidP="00690A9B">
      <w:pPr>
        <w:pStyle w:val="NoSpacing"/>
      </w:pPr>
      <w:r>
        <w:t>Was dit groen hier in die halfrond, suid van die ewenaar.</w:t>
      </w:r>
    </w:p>
    <w:p w:rsidR="00690A9B" w:rsidRDefault="00690A9B" w:rsidP="00690A9B">
      <w:pPr>
        <w:pStyle w:val="NoSpacing"/>
      </w:pPr>
      <w:r>
        <w:t>En in die (b) as die son sak, en die beeste huis toe loop</w:t>
      </w:r>
    </w:p>
    <w:p w:rsidR="00690A9B" w:rsidRDefault="00690A9B" w:rsidP="00690A9B">
      <w:pPr>
        <w:pStyle w:val="NoSpacing"/>
      </w:pPr>
      <w:r>
        <w:t>Klink die roepstem van die (c) oor die heuwels van die land.</w:t>
      </w:r>
    </w:p>
    <w:p w:rsidR="00690A9B" w:rsidRDefault="00690A9B" w:rsidP="00690A9B"/>
    <w:p w:rsidR="00690A9B" w:rsidRPr="008A09BC" w:rsidRDefault="00690A9B" w:rsidP="00690A9B">
      <w:pPr>
        <w:rPr>
          <w:b/>
        </w:rPr>
      </w:pPr>
      <w:r w:rsidRPr="008A09BC">
        <w:rPr>
          <w:b/>
          <w:i/>
        </w:rPr>
        <w:t>KOOR</w:t>
      </w:r>
    </w:p>
    <w:p w:rsidR="00690A9B" w:rsidRPr="003761CD" w:rsidRDefault="00690A9B" w:rsidP="00690A9B">
      <w:pPr>
        <w:pStyle w:val="NoSpacing"/>
        <w:tabs>
          <w:tab w:val="left" w:pos="2332"/>
        </w:tabs>
      </w:pPr>
      <w:r>
        <w:rPr>
          <w:noProof/>
        </w:rPr>
        <mc:AlternateContent>
          <mc:Choice Requires="wps">
            <w:drawing>
              <wp:anchor distT="0" distB="0" distL="114300" distR="114300" simplePos="0" relativeHeight="251659264" behindDoc="0" locked="0" layoutInCell="1" allowOverlap="1">
                <wp:simplePos x="0" y="0"/>
                <wp:positionH relativeFrom="column">
                  <wp:posOffset>1181735</wp:posOffset>
                </wp:positionH>
                <wp:positionV relativeFrom="paragraph">
                  <wp:posOffset>18415</wp:posOffset>
                </wp:positionV>
                <wp:extent cx="104775" cy="259080"/>
                <wp:effectExtent l="10160" t="8255" r="8890" b="889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59080"/>
                        </a:xfrm>
                        <a:prstGeom prst="rightBrace">
                          <a:avLst>
                            <a:gd name="adj1" fmla="val 491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18F9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93.05pt;margin-top:1.45pt;width:8.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" adj="4290"/>
            </w:pict>
          </mc:Fallback>
        </mc:AlternateContent>
      </w:r>
      <w:r w:rsidRPr="001A4701">
        <w:rPr>
          <w:i/>
        </w:rPr>
        <w:t>Halala, halala,</w:t>
      </w:r>
      <w:r>
        <w:rPr>
          <w:i/>
        </w:rPr>
        <w:tab/>
        <w:t>2X</w:t>
      </w:r>
    </w:p>
    <w:p w:rsidR="00690A9B" w:rsidRPr="001A4701" w:rsidRDefault="00690A9B" w:rsidP="00690A9B">
      <w:pPr>
        <w:pStyle w:val="NoSpacing"/>
        <w:rPr>
          <w:i/>
        </w:rPr>
      </w:pPr>
      <w:r w:rsidRPr="001A4701">
        <w:rPr>
          <w:i/>
        </w:rPr>
        <w:t>Ewig is ons Afrika</w:t>
      </w:r>
    </w:p>
    <w:p w:rsidR="00690A9B" w:rsidRPr="001A4701" w:rsidRDefault="00690A9B" w:rsidP="00690A9B">
      <w:pPr>
        <w:pStyle w:val="NoSpacing"/>
        <w:rPr>
          <w:i/>
          <w:sz w:val="20"/>
          <w:szCs w:val="20"/>
        </w:rPr>
      </w:pPr>
      <w:r w:rsidRPr="001A4701">
        <w:rPr>
          <w:i/>
          <w:sz w:val="20"/>
          <w:szCs w:val="20"/>
        </w:rPr>
        <w:t>Tula tula mtanami, tula tula sanaboni, tula tula mtanami.</w:t>
      </w:r>
      <w:r w:rsidRPr="001A4701">
        <w:rPr>
          <w:i/>
          <w:sz w:val="20"/>
          <w:szCs w:val="20"/>
        </w:rPr>
        <w:br/>
        <w:t>Ubab uzobuya sihlale naye, ubab uzobuya sihlale sonke.</w:t>
      </w:r>
      <w:r w:rsidRPr="001A4701">
        <w:rPr>
          <w:i/>
          <w:sz w:val="20"/>
          <w:szCs w:val="20"/>
        </w:rPr>
        <w:br/>
        <w:t>Hmmm-Hmmm</w:t>
      </w:r>
    </w:p>
    <w:p w:rsidR="00690A9B" w:rsidRDefault="00690A9B" w:rsidP="00690A9B"/>
    <w:p w:rsidR="00690A9B" w:rsidRDefault="00690A9B" w:rsidP="00690A9B">
      <w:pPr>
        <w:pStyle w:val="NoSpacing"/>
      </w:pPr>
      <w:r>
        <w:t>Toe kom die skepe uit die (d), wit seile oor die see</w:t>
      </w:r>
    </w:p>
    <w:p w:rsidR="00690A9B" w:rsidRDefault="00690A9B" w:rsidP="00690A9B">
      <w:pPr>
        <w:pStyle w:val="NoSpacing"/>
      </w:pPr>
      <w:r>
        <w:t>Om te vra vir kos en water, en te bly vir soveel meer.</w:t>
      </w:r>
    </w:p>
    <w:p w:rsidR="00690A9B" w:rsidRDefault="00690A9B" w:rsidP="00690A9B">
      <w:pPr>
        <w:pStyle w:val="NoSpacing"/>
      </w:pPr>
      <w:r>
        <w:t>En die land wat aan tyd (e) was, die land het ons verruil</w:t>
      </w:r>
    </w:p>
    <w:p w:rsidR="00690A9B" w:rsidRDefault="00690A9B" w:rsidP="00690A9B">
      <w:pPr>
        <w:pStyle w:val="NoSpacing"/>
      </w:pPr>
      <w:r>
        <w:t>Vir die (f) van die stede, is ons koperdraad gegee.</w:t>
      </w:r>
    </w:p>
    <w:p w:rsidR="00690A9B" w:rsidRDefault="00690A9B" w:rsidP="00690A9B"/>
    <w:p w:rsidR="00690A9B" w:rsidRPr="008A09BC" w:rsidRDefault="00690A9B" w:rsidP="00690A9B">
      <w:pPr>
        <w:rPr>
          <w:b/>
          <w:i/>
        </w:rPr>
      </w:pPr>
      <w:r w:rsidRPr="008A09BC">
        <w:rPr>
          <w:b/>
          <w:i/>
        </w:rPr>
        <w:t>KOOR</w:t>
      </w:r>
    </w:p>
    <w:p w:rsidR="00690A9B" w:rsidRDefault="00690A9B" w:rsidP="00690A9B">
      <w:pPr>
        <w:pStyle w:val="NoSpacing"/>
      </w:pPr>
      <w:r>
        <w:t>Daar was rykdom in die maag, van ons (g) Afrika.</w:t>
      </w:r>
    </w:p>
    <w:p w:rsidR="00690A9B" w:rsidRDefault="00690A9B" w:rsidP="00690A9B">
      <w:pPr>
        <w:pStyle w:val="NoSpacing"/>
      </w:pPr>
      <w:r>
        <w:t>Diamante en ook steenkool, goud edel metaal.</w:t>
      </w:r>
    </w:p>
    <w:p w:rsidR="00690A9B" w:rsidRDefault="00690A9B" w:rsidP="00690A9B">
      <w:pPr>
        <w:pStyle w:val="NoSpacing"/>
      </w:pPr>
      <w:r>
        <w:t>En die mense word die slawe hier, want die mense word (h)</w:t>
      </w:r>
    </w:p>
    <w:p w:rsidR="00690A9B" w:rsidRDefault="00690A9B" w:rsidP="00690A9B">
      <w:pPr>
        <w:pStyle w:val="NoSpacing"/>
      </w:pPr>
      <w:r>
        <w:t>Om te tonnel in die aarde, elke greintjie uit te haal.</w:t>
      </w:r>
    </w:p>
    <w:p w:rsidR="00690A9B" w:rsidRDefault="00690A9B" w:rsidP="00690A9B">
      <w:pPr>
        <w:pStyle w:val="NoSpacing"/>
      </w:pPr>
      <w:r>
        <w:t>En die (i) en oop grasvlaktes, span dit toe met doringdraad.</w:t>
      </w:r>
    </w:p>
    <w:p w:rsidR="00690A9B" w:rsidRDefault="00690A9B" w:rsidP="00690A9B">
      <w:pPr>
        <w:pStyle w:val="NoSpacing"/>
      </w:pPr>
      <w:r>
        <w:t>En van die Olifant tot die Gemsbok, al die diere moes kom buig.</w:t>
      </w:r>
    </w:p>
    <w:p w:rsidR="00690A9B" w:rsidRDefault="00690A9B" w:rsidP="00690A9B">
      <w:pPr>
        <w:pStyle w:val="NoSpacing"/>
      </w:pPr>
      <w:r>
        <w:lastRenderedPageBreak/>
        <w:t>Voor die mag van die grootwildjagter, voor die mag van sy groot geweer.</w:t>
      </w:r>
    </w:p>
    <w:p w:rsidR="00690A9B" w:rsidRDefault="00690A9B" w:rsidP="00690A9B">
      <w:pPr>
        <w:pStyle w:val="NoSpacing"/>
      </w:pPr>
      <w:r>
        <w:t>Totdat net die (j) oorbly, totdat net die stilte heers.</w:t>
      </w:r>
    </w:p>
    <w:p w:rsidR="00690A9B" w:rsidRDefault="00690A9B" w:rsidP="00690A9B"/>
    <w:p w:rsidR="00690A9B" w:rsidRPr="008A09BC" w:rsidRDefault="00690A9B" w:rsidP="00690A9B">
      <w:pPr>
        <w:rPr>
          <w:b/>
        </w:rPr>
      </w:pPr>
      <w:r>
        <w:rPr>
          <w:i/>
        </w:rPr>
        <w:t>KOOR</w:t>
      </w:r>
    </w:p>
    <w:p w:rsidR="00690A9B" w:rsidRPr="0063159B" w:rsidRDefault="00690A9B" w:rsidP="00690A9B">
      <w:pPr>
        <w:pStyle w:val="NoSpacing"/>
        <w:tabs>
          <w:tab w:val="left" w:pos="2383"/>
        </w:tabs>
      </w:pPr>
      <w:r>
        <w:rPr>
          <w:noProof/>
        </w:rPr>
        <mc:AlternateContent>
          <mc:Choice Requires="wps">
            <w:drawing>
              <wp:anchor distT="0" distB="0" distL="114300" distR="114300" simplePos="0" relativeHeight="251660288" behindDoc="0" locked="0" layoutInCell="1" allowOverlap="1">
                <wp:simplePos x="0" y="0"/>
                <wp:positionH relativeFrom="column">
                  <wp:posOffset>1134110</wp:posOffset>
                </wp:positionH>
                <wp:positionV relativeFrom="paragraph">
                  <wp:posOffset>20320</wp:posOffset>
                </wp:positionV>
                <wp:extent cx="152400" cy="291465"/>
                <wp:effectExtent l="10160" t="7620" r="8890" b="5715"/>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91465"/>
                        </a:xfrm>
                        <a:prstGeom prst="rightBrace">
                          <a:avLst>
                            <a:gd name="adj1" fmla="val 159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B53E3" id="Right Brace 3" o:spid="_x0000_s1026" type="#_x0000_t88" style="position:absolute;margin-left:89.3pt;margin-top:1.6pt;width:12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"/>
            </w:pict>
          </mc:Fallback>
        </mc:AlternateContent>
      </w:r>
      <w:r>
        <w:rPr>
          <w:i/>
        </w:rPr>
        <w:t>Halala, halala</w:t>
      </w:r>
      <w:r>
        <w:rPr>
          <w:i/>
        </w:rPr>
        <w:tab/>
      </w:r>
      <w:r>
        <w:t>2X</w:t>
      </w:r>
    </w:p>
    <w:p w:rsidR="00690A9B" w:rsidRPr="001A4701" w:rsidRDefault="00690A9B" w:rsidP="00690A9B">
      <w:pPr>
        <w:pStyle w:val="NoSpacing"/>
        <w:rPr>
          <w:i/>
        </w:rPr>
      </w:pPr>
      <w:r w:rsidRPr="001A4701">
        <w:rPr>
          <w:i/>
        </w:rPr>
        <w:t>Ewig is ons Afrika</w:t>
      </w:r>
    </w:p>
    <w:p w:rsidR="00690A9B" w:rsidRDefault="00690A9B" w:rsidP="00690A9B">
      <w:pPr>
        <w:pStyle w:val="NoSpacing"/>
        <w:rPr>
          <w:i/>
          <w:sz w:val="20"/>
          <w:szCs w:val="20"/>
        </w:rPr>
      </w:pPr>
      <w:r w:rsidRPr="001A4701">
        <w:rPr>
          <w:i/>
          <w:sz w:val="20"/>
          <w:szCs w:val="20"/>
        </w:rPr>
        <w:t>Tula tula mtanami, tula tula sanaboni, tula tula mtanami.</w:t>
      </w:r>
      <w:r w:rsidRPr="001A4701">
        <w:rPr>
          <w:i/>
          <w:sz w:val="20"/>
          <w:szCs w:val="20"/>
        </w:rPr>
        <w:br/>
        <w:t>Ubab uzobuya sihlale naye, ubab uzobuya sihlale sonke.</w:t>
      </w:r>
      <w:r w:rsidRPr="001A4701">
        <w:rPr>
          <w:i/>
          <w:sz w:val="20"/>
          <w:szCs w:val="20"/>
        </w:rPr>
        <w:br/>
        <w:t>Hmmm-Hmmm.</w:t>
      </w:r>
    </w:p>
    <w:p w:rsidR="00474DB6" w:rsidRDefault="00474DB6" w:rsidP="00690A9B">
      <w:pPr>
        <w:pStyle w:val="NoSpacing"/>
        <w:rPr>
          <w:i/>
          <w:sz w:val="20"/>
          <w:szCs w:val="20"/>
        </w:rPr>
      </w:pPr>
    </w:p>
    <w:p w:rsidR="00474DB6" w:rsidRDefault="00474DB6" w:rsidP="00690A9B">
      <w:pPr>
        <w:pStyle w:val="NoSpacing"/>
        <w:rPr>
          <w:rFonts w:ascii="Arial" w:hAnsi="Arial" w:cs="Arial"/>
          <w:b/>
          <w:szCs w:val="20"/>
        </w:rPr>
      </w:pPr>
      <w:r>
        <w:rPr>
          <w:rFonts w:ascii="Arial" w:hAnsi="Arial" w:cs="Arial"/>
          <w:b/>
          <w:szCs w:val="20"/>
        </w:rPr>
        <w:t>Antwoorde:</w:t>
      </w:r>
    </w:p>
    <w:p w:rsidR="00474DB6" w:rsidRDefault="00474DB6" w:rsidP="00690A9B">
      <w:pPr>
        <w:pStyle w:val="NoSpacing"/>
        <w:rPr>
          <w:rFonts w:ascii="Arial" w:hAnsi="Arial" w:cs="Arial"/>
          <w:b/>
          <w:szCs w:val="20"/>
        </w:rPr>
      </w:pPr>
    </w:p>
    <w:p w:rsidR="00474DB6" w:rsidRDefault="00072746" w:rsidP="00474DB6">
      <w:pPr>
        <w:pStyle w:val="NoSpacing"/>
        <w:numPr>
          <w:ilvl w:val="0"/>
          <w:numId w:val="4"/>
        </w:numPr>
        <w:rPr>
          <w:rFonts w:ascii="Arial" w:hAnsi="Arial" w:cs="Arial"/>
          <w:szCs w:val="20"/>
        </w:rPr>
      </w:pPr>
      <w:r>
        <w:rPr>
          <w:rFonts w:ascii="Arial" w:hAnsi="Arial" w:cs="Arial"/>
          <w:szCs w:val="20"/>
        </w:rPr>
        <w:t>Jonk</w:t>
      </w:r>
    </w:p>
    <w:p w:rsidR="00072746" w:rsidRDefault="00072746" w:rsidP="00474DB6">
      <w:pPr>
        <w:pStyle w:val="NoSpacing"/>
        <w:numPr>
          <w:ilvl w:val="0"/>
          <w:numId w:val="4"/>
        </w:numPr>
        <w:rPr>
          <w:rFonts w:ascii="Arial" w:hAnsi="Arial" w:cs="Arial"/>
          <w:szCs w:val="20"/>
        </w:rPr>
      </w:pPr>
      <w:r>
        <w:rPr>
          <w:rFonts w:ascii="Arial" w:hAnsi="Arial" w:cs="Arial"/>
          <w:szCs w:val="20"/>
        </w:rPr>
        <w:t>Skemer</w:t>
      </w:r>
    </w:p>
    <w:p w:rsidR="00072746" w:rsidRDefault="00072746" w:rsidP="00474DB6">
      <w:pPr>
        <w:pStyle w:val="NoSpacing"/>
        <w:numPr>
          <w:ilvl w:val="0"/>
          <w:numId w:val="4"/>
        </w:numPr>
        <w:rPr>
          <w:rFonts w:ascii="Arial" w:hAnsi="Arial" w:cs="Arial"/>
          <w:szCs w:val="20"/>
        </w:rPr>
      </w:pPr>
      <w:r>
        <w:rPr>
          <w:rFonts w:ascii="Arial" w:hAnsi="Arial" w:cs="Arial"/>
          <w:szCs w:val="20"/>
        </w:rPr>
        <w:t>Vroue</w:t>
      </w:r>
    </w:p>
    <w:p w:rsidR="00072746" w:rsidRDefault="00072746" w:rsidP="00474DB6">
      <w:pPr>
        <w:pStyle w:val="NoSpacing"/>
        <w:numPr>
          <w:ilvl w:val="0"/>
          <w:numId w:val="4"/>
        </w:numPr>
        <w:rPr>
          <w:rFonts w:ascii="Arial" w:hAnsi="Arial" w:cs="Arial"/>
          <w:szCs w:val="20"/>
        </w:rPr>
      </w:pPr>
      <w:r>
        <w:rPr>
          <w:rFonts w:ascii="Arial" w:hAnsi="Arial" w:cs="Arial"/>
          <w:szCs w:val="20"/>
        </w:rPr>
        <w:t>Weste</w:t>
      </w:r>
    </w:p>
    <w:p w:rsidR="00072746" w:rsidRDefault="00072746" w:rsidP="00474DB6">
      <w:pPr>
        <w:pStyle w:val="NoSpacing"/>
        <w:numPr>
          <w:ilvl w:val="0"/>
          <w:numId w:val="4"/>
        </w:numPr>
        <w:rPr>
          <w:rFonts w:ascii="Arial" w:hAnsi="Arial" w:cs="Arial"/>
          <w:szCs w:val="20"/>
        </w:rPr>
      </w:pPr>
      <w:r>
        <w:rPr>
          <w:rFonts w:ascii="Arial" w:hAnsi="Arial" w:cs="Arial"/>
          <w:szCs w:val="20"/>
        </w:rPr>
        <w:t>Oop</w:t>
      </w:r>
    </w:p>
    <w:p w:rsidR="00072746" w:rsidRDefault="00072746" w:rsidP="00474DB6">
      <w:pPr>
        <w:pStyle w:val="NoSpacing"/>
        <w:numPr>
          <w:ilvl w:val="0"/>
          <w:numId w:val="4"/>
        </w:numPr>
        <w:rPr>
          <w:rFonts w:ascii="Arial" w:hAnsi="Arial" w:cs="Arial"/>
          <w:szCs w:val="20"/>
        </w:rPr>
      </w:pPr>
      <w:r>
        <w:rPr>
          <w:rFonts w:ascii="Arial" w:hAnsi="Arial" w:cs="Arial"/>
          <w:szCs w:val="20"/>
        </w:rPr>
        <w:t>Ghetto’s</w:t>
      </w:r>
    </w:p>
    <w:p w:rsidR="00072746" w:rsidRDefault="00072746" w:rsidP="00474DB6">
      <w:pPr>
        <w:pStyle w:val="NoSpacing"/>
        <w:numPr>
          <w:ilvl w:val="0"/>
          <w:numId w:val="4"/>
        </w:numPr>
        <w:rPr>
          <w:rFonts w:ascii="Arial" w:hAnsi="Arial" w:cs="Arial"/>
          <w:szCs w:val="20"/>
        </w:rPr>
      </w:pPr>
      <w:r>
        <w:rPr>
          <w:rFonts w:ascii="Arial" w:hAnsi="Arial" w:cs="Arial"/>
          <w:szCs w:val="20"/>
        </w:rPr>
        <w:t>Moeder</w:t>
      </w:r>
    </w:p>
    <w:p w:rsidR="00072746" w:rsidRDefault="00072746" w:rsidP="00474DB6">
      <w:pPr>
        <w:pStyle w:val="NoSpacing"/>
        <w:numPr>
          <w:ilvl w:val="0"/>
          <w:numId w:val="4"/>
        </w:numPr>
        <w:rPr>
          <w:rFonts w:ascii="Arial" w:hAnsi="Arial" w:cs="Arial"/>
          <w:szCs w:val="20"/>
        </w:rPr>
      </w:pPr>
      <w:r>
        <w:rPr>
          <w:rFonts w:ascii="Arial" w:hAnsi="Arial" w:cs="Arial"/>
          <w:szCs w:val="20"/>
        </w:rPr>
        <w:t>Betaal</w:t>
      </w:r>
    </w:p>
    <w:p w:rsidR="00072746" w:rsidRDefault="00072746" w:rsidP="00474DB6">
      <w:pPr>
        <w:pStyle w:val="NoSpacing"/>
        <w:numPr>
          <w:ilvl w:val="0"/>
          <w:numId w:val="4"/>
        </w:numPr>
        <w:rPr>
          <w:rFonts w:ascii="Arial" w:hAnsi="Arial" w:cs="Arial"/>
          <w:szCs w:val="20"/>
        </w:rPr>
      </w:pPr>
      <w:r>
        <w:rPr>
          <w:rFonts w:ascii="Arial" w:hAnsi="Arial" w:cs="Arial"/>
          <w:szCs w:val="20"/>
        </w:rPr>
        <w:t>Gras</w:t>
      </w:r>
    </w:p>
    <w:p w:rsidR="00072746" w:rsidRPr="00474DB6" w:rsidRDefault="00072746" w:rsidP="00474DB6">
      <w:pPr>
        <w:pStyle w:val="NoSpacing"/>
        <w:numPr>
          <w:ilvl w:val="0"/>
          <w:numId w:val="4"/>
        </w:numPr>
        <w:rPr>
          <w:rFonts w:ascii="Arial" w:hAnsi="Arial" w:cs="Arial"/>
          <w:szCs w:val="20"/>
        </w:rPr>
      </w:pPr>
      <w:r>
        <w:rPr>
          <w:rFonts w:ascii="Arial" w:hAnsi="Arial" w:cs="Arial"/>
          <w:szCs w:val="20"/>
        </w:rPr>
        <w:t>stilte</w:t>
      </w:r>
    </w:p>
    <w:p w:rsidR="00137D0F" w:rsidRDefault="00137D0F" w:rsidP="000D4D52">
      <w:pPr>
        <w:pStyle w:val="NoSpacing"/>
        <w:rPr>
          <w:rFonts w:ascii="Arial" w:hAnsi="Arial" w:cs="Arial"/>
          <w:lang w:val="af-ZA"/>
        </w:rPr>
      </w:pPr>
    </w:p>
    <w:p w:rsidR="009C005A" w:rsidRDefault="009C005A" w:rsidP="009C005A">
      <w:pPr>
        <w:pStyle w:val="NoSpacing"/>
        <w:rPr>
          <w:rFonts w:ascii="Arial" w:hAnsi="Arial" w:cs="Arial"/>
          <w:b/>
          <w:lang w:val="af-ZA"/>
        </w:rPr>
      </w:pPr>
      <w:r>
        <w:rPr>
          <w:rFonts w:ascii="Arial" w:hAnsi="Arial" w:cs="Arial"/>
          <w:b/>
          <w:lang w:val="af-ZA"/>
        </w:rPr>
        <w:t xml:space="preserve">Voorbeeld 2: Luisterbegrip </w:t>
      </w:r>
      <w:r>
        <w:rPr>
          <w:rFonts w:ascii="Arial" w:hAnsi="Arial" w:cs="Arial"/>
          <w:b/>
          <w:lang w:val="af-ZA"/>
        </w:rPr>
        <w:tab/>
      </w:r>
      <w:r>
        <w:rPr>
          <w:rFonts w:ascii="Arial" w:hAnsi="Arial" w:cs="Arial"/>
          <w:b/>
          <w:lang w:val="af-ZA"/>
        </w:rPr>
        <w:tab/>
      </w:r>
      <w:r>
        <w:rPr>
          <w:rFonts w:ascii="Arial" w:hAnsi="Arial" w:cs="Arial"/>
          <w:b/>
          <w:lang w:val="af-ZA"/>
        </w:rPr>
        <w:tab/>
      </w:r>
      <w:r>
        <w:rPr>
          <w:rFonts w:ascii="Arial" w:hAnsi="Arial" w:cs="Arial"/>
          <w:b/>
          <w:lang w:val="af-ZA"/>
        </w:rPr>
        <w:tab/>
      </w:r>
      <w:r>
        <w:rPr>
          <w:rFonts w:ascii="Arial" w:hAnsi="Arial" w:cs="Arial"/>
          <w:b/>
          <w:lang w:val="af-ZA"/>
        </w:rPr>
        <w:tab/>
      </w:r>
      <w:r>
        <w:rPr>
          <w:rFonts w:ascii="Arial" w:hAnsi="Arial" w:cs="Arial"/>
          <w:b/>
          <w:lang w:val="af-ZA"/>
        </w:rPr>
        <w:tab/>
      </w:r>
      <w:r>
        <w:rPr>
          <w:rFonts w:ascii="Arial" w:hAnsi="Arial" w:cs="Arial"/>
          <w:b/>
          <w:lang w:val="af-ZA"/>
        </w:rPr>
        <w:tab/>
        <w:t xml:space="preserve">                                              (10)</w:t>
      </w:r>
    </w:p>
    <w:p w:rsidR="009C005A" w:rsidRDefault="009C005A" w:rsidP="009C005A">
      <w:pPr>
        <w:pStyle w:val="NoSpacing"/>
        <w:rPr>
          <w:rFonts w:ascii="Arial" w:hAnsi="Arial" w:cs="Arial"/>
          <w:b/>
          <w:lang w:val="af-ZA"/>
        </w:rPr>
      </w:pPr>
    </w:p>
    <w:p w:rsidR="009C005A" w:rsidRDefault="002B4660" w:rsidP="009C005A">
      <w:pPr>
        <w:pStyle w:val="NoSpacing"/>
        <w:rPr>
          <w:rFonts w:ascii="Arial" w:hAnsi="Arial" w:cs="Arial"/>
          <w:b/>
          <w:lang w:val="af-ZA"/>
        </w:rPr>
      </w:pPr>
      <w:r>
        <w:rPr>
          <w:rFonts w:ascii="Arial" w:hAnsi="Arial" w:cs="Arial"/>
          <w:b/>
          <w:lang w:val="af-ZA"/>
        </w:rPr>
        <w:t>Sakevroue in Soweto droom groot</w:t>
      </w:r>
    </w:p>
    <w:p w:rsidR="002B4660" w:rsidRDefault="002B4660" w:rsidP="009C005A">
      <w:pPr>
        <w:pStyle w:val="NoSpacing"/>
        <w:rPr>
          <w:rFonts w:ascii="Arial" w:hAnsi="Arial" w:cs="Arial"/>
          <w:b/>
          <w:lang w:val="af-ZA"/>
        </w:rPr>
      </w:pPr>
    </w:p>
    <w:p w:rsidR="002B4660" w:rsidRDefault="002B4660" w:rsidP="009C005A">
      <w:pPr>
        <w:pStyle w:val="NoSpacing"/>
        <w:rPr>
          <w:rFonts w:ascii="Arial" w:hAnsi="Arial" w:cs="Arial"/>
          <w:lang w:val="af-ZA"/>
        </w:rPr>
      </w:pPr>
      <w:r>
        <w:rPr>
          <w:rFonts w:ascii="Arial" w:hAnsi="Arial" w:cs="Arial"/>
          <w:lang w:val="af-ZA"/>
        </w:rPr>
        <w:t xml:space="preserve">Me. Matso Msibi (25) woon saam met haar ma en broers in Mvundlastraat, Phiri. </w:t>
      </w:r>
    </w:p>
    <w:p w:rsidR="00E715A9" w:rsidRDefault="00E715A9" w:rsidP="009C005A">
      <w:pPr>
        <w:pStyle w:val="NoSpacing"/>
        <w:rPr>
          <w:rFonts w:ascii="Arial" w:hAnsi="Arial" w:cs="Arial"/>
          <w:lang w:val="af-ZA"/>
        </w:rPr>
      </w:pPr>
    </w:p>
    <w:p w:rsidR="00E715A9" w:rsidRDefault="00E715A9" w:rsidP="009C005A">
      <w:pPr>
        <w:pStyle w:val="NoSpacing"/>
        <w:rPr>
          <w:rFonts w:ascii="Arial" w:hAnsi="Arial" w:cs="Arial"/>
          <w:lang w:val="af-ZA"/>
        </w:rPr>
      </w:pPr>
      <w:r>
        <w:rPr>
          <w:rFonts w:ascii="Arial" w:hAnsi="Arial" w:cs="Arial"/>
          <w:lang w:val="af-ZA"/>
        </w:rPr>
        <w:t>Die huis is ‘n miernes van bedrywighede. Wanneer Msibi se ma nie haar garage-sjebien oor naweke</w:t>
      </w:r>
    </w:p>
    <w:p w:rsidR="00E715A9" w:rsidRDefault="00A77FE5" w:rsidP="009C005A">
      <w:pPr>
        <w:pStyle w:val="NoSpacing"/>
        <w:rPr>
          <w:rFonts w:ascii="Arial" w:hAnsi="Arial" w:cs="Arial"/>
          <w:lang w:val="af-ZA"/>
        </w:rPr>
      </w:pPr>
      <w:r>
        <w:rPr>
          <w:rFonts w:ascii="Arial" w:hAnsi="Arial" w:cs="Arial"/>
          <w:lang w:val="af-ZA"/>
        </w:rPr>
        <w:t>b</w:t>
      </w:r>
      <w:r w:rsidR="00E715A9">
        <w:rPr>
          <w:rFonts w:ascii="Arial" w:hAnsi="Arial" w:cs="Arial"/>
          <w:lang w:val="af-ZA"/>
        </w:rPr>
        <w:t xml:space="preserve">estuur nie, </w:t>
      </w:r>
      <w:r>
        <w:rPr>
          <w:rFonts w:ascii="Arial" w:hAnsi="Arial" w:cs="Arial"/>
          <w:lang w:val="af-ZA"/>
        </w:rPr>
        <w:t>doen sy spyseniering vir spesiale geleenthede</w:t>
      </w:r>
      <w:r w:rsidR="00F961D9">
        <w:rPr>
          <w:rFonts w:ascii="Arial" w:hAnsi="Arial" w:cs="Arial"/>
          <w:lang w:val="af-ZA"/>
        </w:rPr>
        <w:t xml:space="preserve"> gedurende die week. Tydens Sake24 se besoek was werkers besig om die mure ‘n nuwe laag verf te gee. </w:t>
      </w:r>
    </w:p>
    <w:p w:rsidR="00F961D9" w:rsidRDefault="00F961D9" w:rsidP="009C005A">
      <w:pPr>
        <w:pStyle w:val="NoSpacing"/>
        <w:rPr>
          <w:rFonts w:ascii="Arial" w:hAnsi="Arial" w:cs="Arial"/>
          <w:lang w:val="af-ZA"/>
        </w:rPr>
      </w:pPr>
    </w:p>
    <w:p w:rsidR="00F961D9" w:rsidRDefault="00F961D9" w:rsidP="009C005A">
      <w:pPr>
        <w:pStyle w:val="NoSpacing"/>
        <w:rPr>
          <w:rFonts w:ascii="Arial" w:hAnsi="Arial" w:cs="Arial"/>
          <w:lang w:val="af-ZA"/>
        </w:rPr>
      </w:pPr>
      <w:r>
        <w:rPr>
          <w:rFonts w:ascii="Arial" w:hAnsi="Arial" w:cs="Arial"/>
          <w:lang w:val="af-ZA"/>
        </w:rPr>
        <w:t xml:space="preserve">Maar Msibi het niks met enige van hierdie aktiwiteite te make nie. Sy bestuur self ‘n eie </w:t>
      </w:r>
      <w:r w:rsidR="001300B6">
        <w:rPr>
          <w:rFonts w:ascii="Arial" w:hAnsi="Arial" w:cs="Arial"/>
          <w:lang w:val="af-ZA"/>
        </w:rPr>
        <w:t>onderneming by ‘n klein tafeltjie in haar slaapkamer.</w:t>
      </w:r>
    </w:p>
    <w:p w:rsidR="001300B6" w:rsidRDefault="001300B6" w:rsidP="009C005A">
      <w:pPr>
        <w:pStyle w:val="NoSpacing"/>
        <w:rPr>
          <w:rFonts w:ascii="Arial" w:hAnsi="Arial" w:cs="Arial"/>
          <w:lang w:val="af-ZA"/>
        </w:rPr>
      </w:pPr>
    </w:p>
    <w:p w:rsidR="001300B6" w:rsidRDefault="001300B6" w:rsidP="009C005A">
      <w:pPr>
        <w:pStyle w:val="NoSpacing"/>
        <w:rPr>
          <w:rFonts w:ascii="Arial" w:hAnsi="Arial" w:cs="Arial"/>
          <w:lang w:val="af-ZA"/>
        </w:rPr>
      </w:pPr>
      <w:r>
        <w:rPr>
          <w:rFonts w:ascii="Arial" w:hAnsi="Arial" w:cs="Arial"/>
          <w:lang w:val="af-ZA"/>
        </w:rPr>
        <w:t>“Dit is so ‘n nuwe ding in Soweto; dis eers die laaste vier of vyf jaar wat die gier hier posvat,” sê sy. “Dit was altyd maar net bekend as ‘n ding wat wit vroue doen.”</w:t>
      </w:r>
    </w:p>
    <w:p w:rsidR="001300B6" w:rsidRDefault="001300B6" w:rsidP="009C005A">
      <w:pPr>
        <w:pStyle w:val="NoSpacing"/>
        <w:rPr>
          <w:rFonts w:ascii="Arial" w:hAnsi="Arial" w:cs="Arial"/>
          <w:lang w:val="af-ZA"/>
        </w:rPr>
      </w:pPr>
    </w:p>
    <w:p w:rsidR="001300B6" w:rsidRDefault="00C5368F" w:rsidP="009C005A">
      <w:pPr>
        <w:pStyle w:val="NoSpacing"/>
        <w:rPr>
          <w:rFonts w:ascii="Arial" w:hAnsi="Arial" w:cs="Arial"/>
          <w:lang w:val="af-ZA"/>
        </w:rPr>
      </w:pPr>
      <w:r>
        <w:rPr>
          <w:rFonts w:ascii="Arial" w:hAnsi="Arial" w:cs="Arial"/>
          <w:lang w:val="af-ZA"/>
        </w:rPr>
        <w:t xml:space="preserve">Msibi bedryf sedert verlede jaar ‘n naelsalon. Sy sê sake is goed gedurende spitsseisoene, hoewel dit ander kere so stil is dat </w:t>
      </w:r>
      <w:r w:rsidR="009B1443">
        <w:rPr>
          <w:rFonts w:ascii="Arial" w:hAnsi="Arial" w:cs="Arial"/>
          <w:lang w:val="af-ZA"/>
        </w:rPr>
        <w:t>sy skuldig voel oor die min werk wat sy doen.</w:t>
      </w:r>
    </w:p>
    <w:p w:rsidR="009B1443" w:rsidRDefault="009B1443" w:rsidP="009C005A">
      <w:pPr>
        <w:pStyle w:val="NoSpacing"/>
        <w:rPr>
          <w:rFonts w:ascii="Arial" w:hAnsi="Arial" w:cs="Arial"/>
          <w:lang w:val="af-ZA"/>
        </w:rPr>
      </w:pPr>
    </w:p>
    <w:p w:rsidR="009B1443" w:rsidRDefault="009B1443" w:rsidP="009C005A">
      <w:pPr>
        <w:pStyle w:val="NoSpacing"/>
        <w:rPr>
          <w:rFonts w:ascii="Arial" w:hAnsi="Arial" w:cs="Arial"/>
          <w:lang w:val="af-ZA"/>
        </w:rPr>
      </w:pPr>
      <w:r>
        <w:rPr>
          <w:rFonts w:ascii="Arial" w:hAnsi="Arial" w:cs="Arial"/>
          <w:lang w:val="af-ZA"/>
        </w:rPr>
        <w:t xml:space="preserve">“Met Paasfees, matriekafskeide en die jaareinde gaan dit goed, maar in die winter, wanneer dit koud is, gebeur hier </w:t>
      </w:r>
      <w:r w:rsidR="0040402B">
        <w:rPr>
          <w:rFonts w:ascii="Arial" w:hAnsi="Arial" w:cs="Arial"/>
          <w:lang w:val="af-ZA"/>
        </w:rPr>
        <w:t>amper niks nie,” sê sy.</w:t>
      </w:r>
    </w:p>
    <w:p w:rsidR="0040402B" w:rsidRDefault="0040402B" w:rsidP="009C005A">
      <w:pPr>
        <w:pStyle w:val="NoSpacing"/>
        <w:rPr>
          <w:rFonts w:ascii="Arial" w:hAnsi="Arial" w:cs="Arial"/>
          <w:lang w:val="af-ZA"/>
        </w:rPr>
      </w:pPr>
    </w:p>
    <w:p w:rsidR="0040402B" w:rsidRDefault="0040402B" w:rsidP="009C005A">
      <w:pPr>
        <w:pStyle w:val="NoSpacing"/>
        <w:rPr>
          <w:rFonts w:ascii="Arial" w:hAnsi="Arial" w:cs="Arial"/>
          <w:lang w:val="af-ZA"/>
        </w:rPr>
      </w:pPr>
      <w:r>
        <w:rPr>
          <w:rFonts w:ascii="Arial" w:hAnsi="Arial" w:cs="Arial"/>
          <w:lang w:val="af-ZA"/>
        </w:rPr>
        <w:t>Msibi het in somatologie gestudeer voordat sy by ‘n skoonheidsalon begin werk het. Sy het egter haar eie onderneming begin omdat sy gemeen het dat sy s</w:t>
      </w:r>
      <w:r w:rsidR="00616FCF">
        <w:rPr>
          <w:rFonts w:ascii="Arial" w:hAnsi="Arial" w:cs="Arial"/>
          <w:lang w:val="af-ZA"/>
        </w:rPr>
        <w:t>ó meer geld sal kan verdien.</w:t>
      </w:r>
    </w:p>
    <w:p w:rsidR="00616FCF" w:rsidRDefault="00616FCF" w:rsidP="009C005A">
      <w:pPr>
        <w:pStyle w:val="NoSpacing"/>
        <w:rPr>
          <w:rFonts w:ascii="Arial" w:hAnsi="Arial" w:cs="Arial"/>
          <w:lang w:val="af-ZA"/>
        </w:rPr>
      </w:pPr>
    </w:p>
    <w:p w:rsidR="00616FCF" w:rsidRDefault="00BE5C3C" w:rsidP="009C005A">
      <w:pPr>
        <w:pStyle w:val="NoSpacing"/>
        <w:rPr>
          <w:rFonts w:ascii="Arial" w:hAnsi="Arial" w:cs="Arial"/>
          <w:lang w:val="af-ZA"/>
        </w:rPr>
      </w:pPr>
      <w:r>
        <w:rPr>
          <w:rFonts w:ascii="Arial" w:hAnsi="Arial" w:cs="Arial"/>
          <w:lang w:val="af-ZA"/>
        </w:rPr>
        <w:t xml:space="preserve">Msibi sr. Het ingestaan vir die toerusting wat haar dogter nodig gehad het. </w:t>
      </w:r>
    </w:p>
    <w:p w:rsidR="00BE5C3C" w:rsidRDefault="00BE5C3C" w:rsidP="009C005A">
      <w:pPr>
        <w:pStyle w:val="NoSpacing"/>
        <w:rPr>
          <w:rFonts w:ascii="Arial" w:hAnsi="Arial" w:cs="Arial"/>
          <w:lang w:val="af-ZA"/>
        </w:rPr>
      </w:pPr>
    </w:p>
    <w:p w:rsidR="00BE5C3C" w:rsidRDefault="00BE5C3C" w:rsidP="009C005A">
      <w:pPr>
        <w:pStyle w:val="NoSpacing"/>
        <w:rPr>
          <w:rFonts w:ascii="Arial" w:hAnsi="Arial" w:cs="Arial"/>
          <w:lang w:val="af-ZA"/>
        </w:rPr>
      </w:pPr>
      <w:r>
        <w:rPr>
          <w:rFonts w:ascii="Arial" w:hAnsi="Arial" w:cs="Arial"/>
          <w:lang w:val="af-ZA"/>
        </w:rPr>
        <w:t>“Ek het alles hier wat ‘n naelsalon in die winkelsentrums sal hê</w:t>
      </w:r>
      <w:r w:rsidR="005B531B">
        <w:rPr>
          <w:rFonts w:ascii="Arial" w:hAnsi="Arial" w:cs="Arial"/>
          <w:lang w:val="af-ZA"/>
        </w:rPr>
        <w:t>,” sê sy. Die enigste verskil is dat my pryse die helfte laer is.</w:t>
      </w:r>
      <w:r w:rsidR="0027383E">
        <w:rPr>
          <w:rFonts w:ascii="Arial" w:hAnsi="Arial" w:cs="Arial"/>
          <w:lang w:val="af-ZA"/>
        </w:rPr>
        <w:t>”</w:t>
      </w:r>
    </w:p>
    <w:p w:rsidR="005B531B" w:rsidRDefault="005B531B" w:rsidP="009C005A">
      <w:pPr>
        <w:pStyle w:val="NoSpacing"/>
        <w:rPr>
          <w:rFonts w:ascii="Arial" w:hAnsi="Arial" w:cs="Arial"/>
          <w:lang w:val="af-ZA"/>
        </w:rPr>
      </w:pPr>
    </w:p>
    <w:p w:rsidR="005B531B" w:rsidRDefault="005B531B" w:rsidP="009C005A">
      <w:pPr>
        <w:pStyle w:val="NoSpacing"/>
        <w:rPr>
          <w:rFonts w:ascii="Arial" w:hAnsi="Arial" w:cs="Arial"/>
          <w:lang w:val="af-ZA"/>
        </w:rPr>
      </w:pPr>
      <w:r>
        <w:rPr>
          <w:rFonts w:ascii="Arial" w:hAnsi="Arial" w:cs="Arial"/>
          <w:lang w:val="af-ZA"/>
        </w:rPr>
        <w:t xml:space="preserve">Vir akrielbehandeling vra Msibi R120, terwyl jelbehandeling ‘n klant R100 </w:t>
      </w:r>
      <w:r w:rsidR="00C503B0">
        <w:rPr>
          <w:rFonts w:ascii="Arial" w:hAnsi="Arial" w:cs="Arial"/>
          <w:lang w:val="af-ZA"/>
        </w:rPr>
        <w:t>uit die sak sal jaag.</w:t>
      </w:r>
    </w:p>
    <w:p w:rsidR="00C503B0" w:rsidRDefault="00C503B0" w:rsidP="009C005A">
      <w:pPr>
        <w:pStyle w:val="NoSpacing"/>
        <w:rPr>
          <w:rFonts w:ascii="Arial" w:hAnsi="Arial" w:cs="Arial"/>
          <w:lang w:val="af-ZA"/>
        </w:rPr>
      </w:pPr>
    </w:p>
    <w:p w:rsidR="00C503B0" w:rsidRDefault="00C503B0" w:rsidP="009C005A">
      <w:pPr>
        <w:pStyle w:val="NoSpacing"/>
        <w:rPr>
          <w:rFonts w:ascii="Arial" w:hAnsi="Arial" w:cs="Arial"/>
          <w:lang w:val="af-ZA"/>
        </w:rPr>
      </w:pPr>
      <w:r>
        <w:rPr>
          <w:rFonts w:ascii="Arial" w:hAnsi="Arial" w:cs="Arial"/>
          <w:lang w:val="af-ZA"/>
        </w:rPr>
        <w:lastRenderedPageBreak/>
        <w:t>Sy is saans en naweke op haar besigste.</w:t>
      </w:r>
    </w:p>
    <w:p w:rsidR="00C503B0" w:rsidRDefault="00C503B0" w:rsidP="009C005A">
      <w:pPr>
        <w:pStyle w:val="NoSpacing"/>
        <w:rPr>
          <w:rFonts w:ascii="Arial" w:hAnsi="Arial" w:cs="Arial"/>
          <w:lang w:val="af-ZA"/>
        </w:rPr>
      </w:pPr>
    </w:p>
    <w:p w:rsidR="00C503B0" w:rsidRDefault="00C503B0" w:rsidP="009C005A">
      <w:pPr>
        <w:pStyle w:val="NoSpacing"/>
        <w:rPr>
          <w:rFonts w:ascii="Arial" w:hAnsi="Arial" w:cs="Arial"/>
          <w:lang w:val="af-ZA"/>
        </w:rPr>
      </w:pPr>
      <w:r>
        <w:rPr>
          <w:rFonts w:ascii="Arial" w:hAnsi="Arial" w:cs="Arial"/>
          <w:lang w:val="af-ZA"/>
        </w:rPr>
        <w:t>Msibi hoop dat haar onderneming sterk genoeg groei sodat sy haar huurgeld vir plek in ‘n winkelsentrum sal kan bekostig.</w:t>
      </w:r>
    </w:p>
    <w:p w:rsidR="00C503B0" w:rsidRDefault="00C503B0" w:rsidP="009C005A">
      <w:pPr>
        <w:pStyle w:val="NoSpacing"/>
        <w:rPr>
          <w:rFonts w:ascii="Arial" w:hAnsi="Arial" w:cs="Arial"/>
          <w:lang w:val="af-ZA"/>
        </w:rPr>
      </w:pPr>
    </w:p>
    <w:p w:rsidR="00C503B0" w:rsidRDefault="00C503B0" w:rsidP="009C005A">
      <w:pPr>
        <w:pStyle w:val="NoSpacing"/>
        <w:rPr>
          <w:rFonts w:ascii="Arial" w:hAnsi="Arial" w:cs="Arial"/>
          <w:lang w:val="af-ZA"/>
        </w:rPr>
      </w:pPr>
      <w:r>
        <w:rPr>
          <w:rFonts w:ascii="Arial" w:hAnsi="Arial" w:cs="Arial"/>
          <w:lang w:val="af-ZA"/>
        </w:rPr>
        <w:t xml:space="preserve">Sy beskou die mega-winkelsentrums wat nou die een </w:t>
      </w:r>
      <w:r w:rsidR="0027383E">
        <w:rPr>
          <w:rFonts w:ascii="Arial" w:hAnsi="Arial" w:cs="Arial"/>
          <w:lang w:val="af-ZA"/>
        </w:rPr>
        <w:t>ná die ander in Soweto verrys, as ‘n uitdaging.</w:t>
      </w:r>
    </w:p>
    <w:p w:rsidR="0027383E" w:rsidRDefault="0027383E" w:rsidP="009C005A">
      <w:pPr>
        <w:pStyle w:val="NoSpacing"/>
        <w:rPr>
          <w:rFonts w:ascii="Arial" w:hAnsi="Arial" w:cs="Arial"/>
          <w:lang w:val="af-ZA"/>
        </w:rPr>
      </w:pPr>
    </w:p>
    <w:p w:rsidR="0027383E" w:rsidRDefault="0027383E" w:rsidP="009C005A">
      <w:pPr>
        <w:pStyle w:val="NoSpacing"/>
        <w:rPr>
          <w:rFonts w:ascii="Arial" w:hAnsi="Arial" w:cs="Arial"/>
          <w:lang w:val="af-ZA"/>
        </w:rPr>
      </w:pPr>
      <w:r>
        <w:rPr>
          <w:rFonts w:ascii="Arial" w:hAnsi="Arial" w:cs="Arial"/>
          <w:lang w:val="af-ZA"/>
        </w:rPr>
        <w:t xml:space="preserve">“Ek weet nie waarom mense verkies om duurder te betaal vir naelbehandelings in ‘n winkelsentrum wanneer iemand soos ek dit </w:t>
      </w:r>
      <w:r w:rsidR="001C6F36">
        <w:rPr>
          <w:rFonts w:ascii="Arial" w:hAnsi="Arial" w:cs="Arial"/>
          <w:lang w:val="af-ZA"/>
        </w:rPr>
        <w:t>net so goed kan doen nie,” sê Msibi.</w:t>
      </w:r>
    </w:p>
    <w:p w:rsidR="001C6F36" w:rsidRDefault="001C6F36" w:rsidP="009C005A">
      <w:pPr>
        <w:pStyle w:val="NoSpacing"/>
        <w:rPr>
          <w:rFonts w:ascii="Arial" w:hAnsi="Arial" w:cs="Arial"/>
          <w:lang w:val="af-ZA"/>
        </w:rPr>
      </w:pPr>
    </w:p>
    <w:p w:rsidR="001C6F36" w:rsidRDefault="001C6F36" w:rsidP="009C005A">
      <w:pPr>
        <w:pStyle w:val="NoSpacing"/>
        <w:rPr>
          <w:rFonts w:ascii="Arial" w:hAnsi="Arial" w:cs="Arial"/>
          <w:lang w:val="af-ZA"/>
        </w:rPr>
      </w:pPr>
      <w:r>
        <w:rPr>
          <w:rFonts w:ascii="Arial" w:hAnsi="Arial" w:cs="Arial"/>
          <w:lang w:val="af-ZA"/>
        </w:rPr>
        <w:t>“Vir party mense gaan dit net daaroor om te sê hulle het dit by ‘n bekende plek gedoen.”</w:t>
      </w:r>
    </w:p>
    <w:p w:rsidR="001C6F36" w:rsidRDefault="001C6F36" w:rsidP="009C005A">
      <w:pPr>
        <w:pStyle w:val="NoSpacing"/>
        <w:rPr>
          <w:rFonts w:ascii="Arial" w:hAnsi="Arial" w:cs="Arial"/>
          <w:lang w:val="af-ZA"/>
        </w:rPr>
      </w:pPr>
    </w:p>
    <w:p w:rsidR="005F5CD0" w:rsidRDefault="001C6F36" w:rsidP="009C005A">
      <w:pPr>
        <w:pStyle w:val="NoSpacing"/>
        <w:rPr>
          <w:rFonts w:ascii="Arial" w:hAnsi="Arial" w:cs="Arial"/>
          <w:lang w:val="af-ZA"/>
        </w:rPr>
      </w:pPr>
      <w:r>
        <w:rPr>
          <w:rFonts w:ascii="Arial" w:hAnsi="Arial" w:cs="Arial"/>
          <w:lang w:val="af-ZA"/>
        </w:rPr>
        <w:t xml:space="preserve">Nietemin oorweeg Msibi dit glad nie </w:t>
      </w:r>
      <w:r w:rsidR="005F5CD0">
        <w:rPr>
          <w:rFonts w:ascii="Arial" w:hAnsi="Arial" w:cs="Arial"/>
          <w:lang w:val="af-ZA"/>
        </w:rPr>
        <w:t>om bes te gee nie.</w:t>
      </w:r>
    </w:p>
    <w:p w:rsidR="005F5CD0" w:rsidRDefault="005F5CD0" w:rsidP="009C005A">
      <w:pPr>
        <w:pStyle w:val="NoSpacing"/>
        <w:rPr>
          <w:rFonts w:ascii="Arial" w:hAnsi="Arial" w:cs="Arial"/>
          <w:lang w:val="af-ZA"/>
        </w:rPr>
      </w:pPr>
      <w:r>
        <w:rPr>
          <w:rFonts w:ascii="Arial" w:hAnsi="Arial" w:cs="Arial"/>
          <w:lang w:val="af-ZA"/>
        </w:rPr>
        <w:t>“Ek wil dit nie verruil om vir iemand anders te werk nie,” sê sy. “Ek het altyd van skoonheid gehou. My onderneming moet nou net groei sodat ek hier kan uittrek en ‘n groter skoonheidsalon oopmaak.”</w:t>
      </w:r>
    </w:p>
    <w:p w:rsidR="005F5CD0" w:rsidRDefault="005F5CD0" w:rsidP="009C005A">
      <w:pPr>
        <w:pStyle w:val="NoSpacing"/>
        <w:rPr>
          <w:rFonts w:ascii="Arial" w:hAnsi="Arial" w:cs="Arial"/>
          <w:lang w:val="af-ZA"/>
        </w:rPr>
      </w:pPr>
    </w:p>
    <w:p w:rsidR="005F5CD0" w:rsidRDefault="005F5CD0" w:rsidP="009C005A">
      <w:pPr>
        <w:pStyle w:val="NoSpacing"/>
        <w:rPr>
          <w:rFonts w:ascii="Arial" w:hAnsi="Arial" w:cs="Arial"/>
          <w:lang w:val="af-ZA"/>
        </w:rPr>
      </w:pPr>
      <w:r>
        <w:rPr>
          <w:rFonts w:ascii="Arial" w:hAnsi="Arial" w:cs="Arial"/>
          <w:b/>
          <w:lang w:val="af-ZA"/>
        </w:rPr>
        <w:t>Vrae</w:t>
      </w:r>
    </w:p>
    <w:p w:rsidR="005F5CD0" w:rsidRDefault="005F5CD0" w:rsidP="009C005A">
      <w:pPr>
        <w:pStyle w:val="NoSpacing"/>
        <w:rPr>
          <w:rFonts w:ascii="Arial" w:hAnsi="Arial" w:cs="Arial"/>
          <w:lang w:val="af-ZA"/>
        </w:rPr>
      </w:pPr>
    </w:p>
    <w:p w:rsidR="007516E6" w:rsidRDefault="007516E6" w:rsidP="005F5CD0">
      <w:pPr>
        <w:pStyle w:val="NoSpacing"/>
        <w:numPr>
          <w:ilvl w:val="0"/>
          <w:numId w:val="3"/>
        </w:numPr>
        <w:rPr>
          <w:rFonts w:ascii="Arial" w:hAnsi="Arial" w:cs="Arial"/>
          <w:lang w:val="af-ZA"/>
        </w:rPr>
      </w:pPr>
      <w:r>
        <w:rPr>
          <w:rFonts w:ascii="Arial" w:hAnsi="Arial" w:cs="Arial"/>
          <w:lang w:val="af-ZA"/>
        </w:rPr>
        <w:t>Wat beteken “’n miernes van bedrywighede”?</w:t>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t>(1)</w:t>
      </w:r>
    </w:p>
    <w:p w:rsidR="007516E6" w:rsidRDefault="007516E6" w:rsidP="005F5CD0">
      <w:pPr>
        <w:pStyle w:val="NoSpacing"/>
        <w:numPr>
          <w:ilvl w:val="0"/>
          <w:numId w:val="3"/>
        </w:numPr>
        <w:rPr>
          <w:rFonts w:ascii="Arial" w:hAnsi="Arial" w:cs="Arial"/>
          <w:lang w:val="af-ZA"/>
        </w:rPr>
      </w:pPr>
      <w:r>
        <w:rPr>
          <w:rFonts w:ascii="Arial" w:hAnsi="Arial" w:cs="Arial"/>
          <w:lang w:val="af-ZA"/>
        </w:rPr>
        <w:t>Watter twee besighede het Msibi se ma?</w:t>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t>(2)</w:t>
      </w:r>
    </w:p>
    <w:p w:rsidR="007516E6" w:rsidRDefault="007516E6" w:rsidP="005F5CD0">
      <w:pPr>
        <w:pStyle w:val="NoSpacing"/>
        <w:numPr>
          <w:ilvl w:val="0"/>
          <w:numId w:val="3"/>
        </w:numPr>
        <w:rPr>
          <w:rFonts w:ascii="Arial" w:hAnsi="Arial" w:cs="Arial"/>
          <w:lang w:val="af-ZA"/>
        </w:rPr>
      </w:pPr>
      <w:r>
        <w:rPr>
          <w:rFonts w:ascii="Arial" w:hAnsi="Arial" w:cs="Arial"/>
          <w:lang w:val="af-ZA"/>
        </w:rPr>
        <w:t>Uit watter kamer bedryf Msibi haar besigheid?</w:t>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t>(1)</w:t>
      </w:r>
    </w:p>
    <w:p w:rsidR="007516E6" w:rsidRDefault="007516E6" w:rsidP="005F5CD0">
      <w:pPr>
        <w:pStyle w:val="NoSpacing"/>
        <w:numPr>
          <w:ilvl w:val="0"/>
          <w:numId w:val="3"/>
        </w:numPr>
        <w:rPr>
          <w:rFonts w:ascii="Arial" w:hAnsi="Arial" w:cs="Arial"/>
          <w:lang w:val="af-ZA"/>
        </w:rPr>
      </w:pPr>
      <w:r>
        <w:rPr>
          <w:rFonts w:ascii="Arial" w:hAnsi="Arial" w:cs="Arial"/>
          <w:lang w:val="af-ZA"/>
        </w:rPr>
        <w:t>Waarom het haar besigheid lank geneem om op dreef te kom?</w:t>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t>(1)</w:t>
      </w:r>
    </w:p>
    <w:p w:rsidR="00EF4FA0" w:rsidRDefault="00EF4FA0" w:rsidP="005F5CD0">
      <w:pPr>
        <w:pStyle w:val="NoSpacing"/>
        <w:numPr>
          <w:ilvl w:val="0"/>
          <w:numId w:val="3"/>
        </w:numPr>
        <w:rPr>
          <w:rFonts w:ascii="Arial" w:hAnsi="Arial" w:cs="Arial"/>
          <w:lang w:val="af-ZA"/>
        </w:rPr>
      </w:pPr>
      <w:r>
        <w:rPr>
          <w:rFonts w:ascii="Arial" w:hAnsi="Arial" w:cs="Arial"/>
          <w:lang w:val="af-ZA"/>
        </w:rPr>
        <w:t>Waarom het sy haaar eie besigheid begin?</w:t>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t>(1)</w:t>
      </w:r>
    </w:p>
    <w:p w:rsidR="00EF4FA0" w:rsidRDefault="00EF4FA0" w:rsidP="005F5CD0">
      <w:pPr>
        <w:pStyle w:val="NoSpacing"/>
        <w:numPr>
          <w:ilvl w:val="0"/>
          <w:numId w:val="3"/>
        </w:numPr>
        <w:rPr>
          <w:rFonts w:ascii="Arial" w:hAnsi="Arial" w:cs="Arial"/>
          <w:lang w:val="af-ZA"/>
        </w:rPr>
      </w:pPr>
      <w:r>
        <w:rPr>
          <w:rFonts w:ascii="Arial" w:hAnsi="Arial" w:cs="Arial"/>
          <w:lang w:val="af-ZA"/>
        </w:rPr>
        <w:t>Waarom is haar besigheid so stil tydens die winter?</w:t>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t>(1)</w:t>
      </w:r>
    </w:p>
    <w:p w:rsidR="00EF4FA0" w:rsidRPr="005073CB" w:rsidRDefault="00EF4FA0" w:rsidP="005F5CD0">
      <w:pPr>
        <w:pStyle w:val="NoSpacing"/>
        <w:numPr>
          <w:ilvl w:val="0"/>
          <w:numId w:val="3"/>
        </w:numPr>
        <w:rPr>
          <w:rFonts w:ascii="Arial" w:hAnsi="Arial" w:cs="Arial"/>
          <w:u w:val="single"/>
          <w:lang w:val="af-ZA"/>
        </w:rPr>
      </w:pPr>
      <w:r>
        <w:rPr>
          <w:rFonts w:ascii="Arial" w:hAnsi="Arial" w:cs="Arial"/>
          <w:lang w:val="af-ZA"/>
        </w:rPr>
        <w:t>Sê hoekom die volgende stelling onwaar is</w:t>
      </w:r>
      <w:r w:rsidRPr="005073CB">
        <w:rPr>
          <w:rFonts w:ascii="Arial" w:hAnsi="Arial" w:cs="Arial"/>
          <w:u w:val="single"/>
          <w:lang w:val="af-ZA"/>
        </w:rPr>
        <w:t>: Msibi wil na ‘n winkelsentrum trek omdat</w:t>
      </w:r>
    </w:p>
    <w:p w:rsidR="001C6F36" w:rsidRDefault="005073CB" w:rsidP="00EF4FA0">
      <w:pPr>
        <w:pStyle w:val="NoSpacing"/>
        <w:ind w:left="720"/>
        <w:rPr>
          <w:rFonts w:ascii="Arial" w:hAnsi="Arial" w:cs="Arial"/>
          <w:lang w:val="af-ZA"/>
        </w:rPr>
      </w:pPr>
      <w:r w:rsidRPr="005073CB">
        <w:rPr>
          <w:rFonts w:ascii="Arial" w:hAnsi="Arial" w:cs="Arial"/>
          <w:u w:val="single"/>
          <w:lang w:val="af-ZA"/>
        </w:rPr>
        <w:t xml:space="preserve">sy </w:t>
      </w:r>
      <w:r w:rsidR="001C6F36" w:rsidRPr="005073CB">
        <w:rPr>
          <w:rFonts w:ascii="Arial" w:hAnsi="Arial" w:cs="Arial"/>
          <w:u w:val="single"/>
          <w:lang w:val="af-ZA"/>
        </w:rPr>
        <w:t xml:space="preserve"> </w:t>
      </w:r>
      <w:r w:rsidRPr="005073CB">
        <w:rPr>
          <w:rFonts w:ascii="Arial" w:hAnsi="Arial" w:cs="Arial"/>
          <w:u w:val="single"/>
          <w:lang w:val="af-ZA"/>
        </w:rPr>
        <w:t>nie meer by haar ma wil bly nie.</w:t>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t>(1)</w:t>
      </w:r>
    </w:p>
    <w:p w:rsidR="005073CB" w:rsidRDefault="005073CB" w:rsidP="005073CB">
      <w:pPr>
        <w:pStyle w:val="NoSpacing"/>
        <w:numPr>
          <w:ilvl w:val="0"/>
          <w:numId w:val="3"/>
        </w:numPr>
        <w:rPr>
          <w:rFonts w:ascii="Arial" w:hAnsi="Arial" w:cs="Arial"/>
          <w:lang w:val="af-ZA"/>
        </w:rPr>
      </w:pPr>
      <w:r>
        <w:rPr>
          <w:rFonts w:ascii="Arial" w:hAnsi="Arial" w:cs="Arial"/>
          <w:lang w:val="af-ZA"/>
        </w:rPr>
        <w:t>Hoekom, dink jy, kan Msibi soveel goedkoper wees as die naelsalons?</w:t>
      </w:r>
      <w:r>
        <w:rPr>
          <w:rFonts w:ascii="Arial" w:hAnsi="Arial" w:cs="Arial"/>
          <w:lang w:val="af-ZA"/>
        </w:rPr>
        <w:tab/>
      </w:r>
      <w:r>
        <w:rPr>
          <w:rFonts w:ascii="Arial" w:hAnsi="Arial" w:cs="Arial"/>
          <w:lang w:val="af-ZA"/>
        </w:rPr>
        <w:tab/>
      </w:r>
      <w:r>
        <w:rPr>
          <w:rFonts w:ascii="Arial" w:hAnsi="Arial" w:cs="Arial"/>
          <w:lang w:val="af-ZA"/>
        </w:rPr>
        <w:tab/>
        <w:t>(2)</w:t>
      </w:r>
    </w:p>
    <w:p w:rsidR="00950A09" w:rsidRDefault="00950A09" w:rsidP="00950A09">
      <w:pPr>
        <w:pStyle w:val="NoSpacing"/>
        <w:ind w:left="360"/>
        <w:rPr>
          <w:rFonts w:ascii="Arial" w:hAnsi="Arial" w:cs="Arial"/>
          <w:lang w:val="af-ZA"/>
        </w:rPr>
      </w:pPr>
    </w:p>
    <w:p w:rsidR="00950A09" w:rsidRDefault="00950A09" w:rsidP="00950A09">
      <w:pPr>
        <w:pStyle w:val="NoSpacing"/>
        <w:ind w:left="360"/>
        <w:rPr>
          <w:rFonts w:ascii="Arial" w:hAnsi="Arial" w:cs="Arial"/>
          <w:lang w:val="af-ZA"/>
        </w:rPr>
      </w:pPr>
      <w:r>
        <w:rPr>
          <w:rFonts w:ascii="Arial" w:hAnsi="Arial" w:cs="Arial"/>
          <w:b/>
          <w:lang w:val="af-ZA"/>
        </w:rPr>
        <w:t>Antwoorde:</w:t>
      </w:r>
    </w:p>
    <w:p w:rsidR="00950A09" w:rsidRDefault="00950A09" w:rsidP="00950A09">
      <w:pPr>
        <w:pStyle w:val="NoSpacing"/>
        <w:ind w:left="360"/>
        <w:rPr>
          <w:rFonts w:ascii="Arial" w:hAnsi="Arial" w:cs="Arial"/>
          <w:lang w:val="af-ZA"/>
        </w:rPr>
      </w:pPr>
    </w:p>
    <w:p w:rsidR="00950A09" w:rsidRDefault="00950A09" w:rsidP="00950A09">
      <w:pPr>
        <w:pStyle w:val="NoSpacing"/>
        <w:numPr>
          <w:ilvl w:val="0"/>
          <w:numId w:val="5"/>
        </w:numPr>
        <w:rPr>
          <w:rFonts w:ascii="Arial" w:hAnsi="Arial" w:cs="Arial"/>
          <w:lang w:val="af-ZA"/>
        </w:rPr>
      </w:pPr>
      <w:r>
        <w:rPr>
          <w:rFonts w:ascii="Arial" w:hAnsi="Arial" w:cs="Arial"/>
          <w:lang w:val="af-ZA"/>
        </w:rPr>
        <w:t>Baie besig</w:t>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t>(1)</w:t>
      </w:r>
    </w:p>
    <w:p w:rsidR="00950A09" w:rsidRDefault="00950A09" w:rsidP="00950A09">
      <w:pPr>
        <w:pStyle w:val="NoSpacing"/>
        <w:numPr>
          <w:ilvl w:val="0"/>
          <w:numId w:val="5"/>
        </w:numPr>
        <w:rPr>
          <w:rFonts w:ascii="Arial" w:hAnsi="Arial" w:cs="Arial"/>
          <w:lang w:val="af-ZA"/>
        </w:rPr>
      </w:pPr>
      <w:r>
        <w:rPr>
          <w:rFonts w:ascii="Arial" w:hAnsi="Arial" w:cs="Arial"/>
          <w:lang w:val="af-ZA"/>
        </w:rPr>
        <w:t>Spyseniering en sjebien</w:t>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t>(2)</w:t>
      </w:r>
    </w:p>
    <w:p w:rsidR="00950A09" w:rsidRDefault="00950A09" w:rsidP="00950A09">
      <w:pPr>
        <w:pStyle w:val="NoSpacing"/>
        <w:numPr>
          <w:ilvl w:val="0"/>
          <w:numId w:val="5"/>
        </w:numPr>
        <w:rPr>
          <w:rFonts w:ascii="Arial" w:hAnsi="Arial" w:cs="Arial"/>
          <w:lang w:val="af-ZA"/>
        </w:rPr>
      </w:pPr>
      <w:r>
        <w:rPr>
          <w:rFonts w:ascii="Arial" w:hAnsi="Arial" w:cs="Arial"/>
          <w:lang w:val="af-ZA"/>
        </w:rPr>
        <w:t>Slaapkamer</w:t>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t>(1)</w:t>
      </w:r>
    </w:p>
    <w:p w:rsidR="00950A09" w:rsidRDefault="00950A09" w:rsidP="00950A09">
      <w:pPr>
        <w:pStyle w:val="NoSpacing"/>
        <w:numPr>
          <w:ilvl w:val="0"/>
          <w:numId w:val="5"/>
        </w:numPr>
        <w:rPr>
          <w:rFonts w:ascii="Arial" w:hAnsi="Arial" w:cs="Arial"/>
          <w:lang w:val="af-ZA"/>
        </w:rPr>
      </w:pPr>
      <w:r>
        <w:rPr>
          <w:rFonts w:ascii="Arial" w:hAnsi="Arial" w:cs="Arial"/>
          <w:lang w:val="af-ZA"/>
        </w:rPr>
        <w:t>Haar soort besigheid wat onbekend in Soweto</w:t>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t>(1)</w:t>
      </w:r>
    </w:p>
    <w:p w:rsidR="00950A09" w:rsidRDefault="00CD798E" w:rsidP="00950A09">
      <w:pPr>
        <w:pStyle w:val="NoSpacing"/>
        <w:numPr>
          <w:ilvl w:val="0"/>
          <w:numId w:val="5"/>
        </w:numPr>
        <w:rPr>
          <w:rFonts w:ascii="Arial" w:hAnsi="Arial" w:cs="Arial"/>
          <w:lang w:val="af-ZA"/>
        </w:rPr>
      </w:pPr>
      <w:r>
        <w:rPr>
          <w:rFonts w:ascii="Arial" w:hAnsi="Arial" w:cs="Arial"/>
          <w:lang w:val="af-ZA"/>
        </w:rPr>
        <w:t>Sy kan meer geld verdien</w:t>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t>(1)</w:t>
      </w:r>
    </w:p>
    <w:p w:rsidR="00CD798E" w:rsidRDefault="00CD798E" w:rsidP="00950A09">
      <w:pPr>
        <w:pStyle w:val="NoSpacing"/>
        <w:numPr>
          <w:ilvl w:val="0"/>
          <w:numId w:val="5"/>
        </w:numPr>
        <w:rPr>
          <w:rFonts w:ascii="Arial" w:hAnsi="Arial" w:cs="Arial"/>
          <w:lang w:val="af-ZA"/>
        </w:rPr>
      </w:pPr>
      <w:r>
        <w:rPr>
          <w:rFonts w:ascii="Arial" w:hAnsi="Arial" w:cs="Arial"/>
          <w:lang w:val="af-ZA"/>
        </w:rPr>
        <w:t>Dit is baie koud dan</w:t>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t>(1)</w:t>
      </w:r>
    </w:p>
    <w:p w:rsidR="00CD798E" w:rsidRDefault="00CD798E" w:rsidP="00950A09">
      <w:pPr>
        <w:pStyle w:val="NoSpacing"/>
        <w:numPr>
          <w:ilvl w:val="0"/>
          <w:numId w:val="5"/>
        </w:numPr>
        <w:rPr>
          <w:rFonts w:ascii="Arial" w:hAnsi="Arial" w:cs="Arial"/>
          <w:lang w:val="af-ZA"/>
        </w:rPr>
      </w:pPr>
      <w:r>
        <w:rPr>
          <w:rFonts w:ascii="Arial" w:hAnsi="Arial" w:cs="Arial"/>
          <w:lang w:val="af-ZA"/>
        </w:rPr>
        <w:t>Sy sal meer geld kan verdien as haar besigheid in ‘n winkelsentrum is.</w:t>
      </w:r>
      <w:r>
        <w:rPr>
          <w:rFonts w:ascii="Arial" w:hAnsi="Arial" w:cs="Arial"/>
          <w:lang w:val="af-ZA"/>
        </w:rPr>
        <w:tab/>
      </w:r>
      <w:r>
        <w:rPr>
          <w:rFonts w:ascii="Arial" w:hAnsi="Arial" w:cs="Arial"/>
          <w:lang w:val="af-ZA"/>
        </w:rPr>
        <w:tab/>
      </w:r>
      <w:r>
        <w:rPr>
          <w:rFonts w:ascii="Arial" w:hAnsi="Arial" w:cs="Arial"/>
          <w:lang w:val="af-ZA"/>
        </w:rPr>
        <w:tab/>
        <w:t>(1)</w:t>
      </w:r>
    </w:p>
    <w:p w:rsidR="00CD798E" w:rsidRDefault="00CD798E" w:rsidP="00950A09">
      <w:pPr>
        <w:pStyle w:val="NoSpacing"/>
        <w:numPr>
          <w:ilvl w:val="0"/>
          <w:numId w:val="5"/>
        </w:numPr>
        <w:rPr>
          <w:rFonts w:ascii="Arial" w:hAnsi="Arial" w:cs="Arial"/>
          <w:lang w:val="af-ZA"/>
        </w:rPr>
      </w:pPr>
      <w:r>
        <w:rPr>
          <w:rFonts w:ascii="Arial" w:hAnsi="Arial" w:cs="Arial"/>
          <w:lang w:val="af-ZA"/>
        </w:rPr>
        <w:t>Sy het nie hoë huur om te betaal nie/hoef nie vir water en ligte te betaal nie/hoef nie salarisse te betaal nie, ens.</w:t>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t>(2)</w:t>
      </w:r>
    </w:p>
    <w:p w:rsidR="00253DD2" w:rsidRDefault="00253DD2" w:rsidP="00253DD2">
      <w:pPr>
        <w:pStyle w:val="NoSpacing"/>
        <w:ind w:left="360"/>
        <w:rPr>
          <w:rFonts w:ascii="Arial" w:hAnsi="Arial" w:cs="Arial"/>
          <w:lang w:val="af-ZA"/>
        </w:rPr>
      </w:pPr>
    </w:p>
    <w:p w:rsidR="00253DD2" w:rsidRDefault="00253DD2" w:rsidP="00253DD2">
      <w:pPr>
        <w:pStyle w:val="NoSpacing"/>
        <w:ind w:left="360"/>
        <w:rPr>
          <w:rFonts w:ascii="Arial" w:hAnsi="Arial" w:cs="Arial"/>
          <w:lang w:val="af-ZA"/>
        </w:rPr>
      </w:pPr>
    </w:p>
    <w:p w:rsidR="00253DD2" w:rsidRDefault="00253DD2" w:rsidP="00253DD2">
      <w:pPr>
        <w:pStyle w:val="NoSpacing"/>
        <w:ind w:left="360"/>
        <w:rPr>
          <w:rFonts w:ascii="Arial" w:hAnsi="Arial" w:cs="Arial"/>
          <w:lang w:val="af-ZA"/>
        </w:rPr>
      </w:pPr>
    </w:p>
    <w:p w:rsidR="00253DD2" w:rsidRDefault="00253DD2" w:rsidP="00253DD2">
      <w:pPr>
        <w:pStyle w:val="NoSpacing"/>
        <w:ind w:left="360"/>
        <w:rPr>
          <w:rFonts w:ascii="Arial" w:hAnsi="Arial" w:cs="Arial"/>
          <w:lang w:val="af-ZA"/>
        </w:rPr>
      </w:pPr>
    </w:p>
    <w:p w:rsidR="00253DD2" w:rsidRDefault="00253DD2" w:rsidP="00253DD2">
      <w:pPr>
        <w:pStyle w:val="NoSpacing"/>
        <w:ind w:left="360"/>
        <w:rPr>
          <w:rFonts w:ascii="Arial" w:hAnsi="Arial" w:cs="Arial"/>
          <w:lang w:val="af-ZA"/>
        </w:rPr>
      </w:pPr>
    </w:p>
    <w:p w:rsidR="00253DD2" w:rsidRDefault="00253DD2" w:rsidP="00253DD2">
      <w:pPr>
        <w:pStyle w:val="NoSpacing"/>
        <w:ind w:left="360"/>
        <w:rPr>
          <w:rFonts w:ascii="Arial" w:hAnsi="Arial" w:cs="Arial"/>
          <w:lang w:val="af-ZA"/>
        </w:rPr>
      </w:pPr>
    </w:p>
    <w:p w:rsidR="00253DD2" w:rsidRDefault="00253DD2" w:rsidP="00253DD2">
      <w:pPr>
        <w:pStyle w:val="NoSpacing"/>
        <w:ind w:left="360"/>
        <w:rPr>
          <w:rFonts w:ascii="Arial" w:hAnsi="Arial" w:cs="Arial"/>
          <w:lang w:val="af-ZA"/>
        </w:rPr>
      </w:pPr>
    </w:p>
    <w:p w:rsidR="00253DD2" w:rsidRDefault="00253DD2" w:rsidP="00253DD2">
      <w:pPr>
        <w:pStyle w:val="NoSpacing"/>
        <w:ind w:left="360"/>
        <w:rPr>
          <w:rFonts w:ascii="Arial" w:hAnsi="Arial" w:cs="Arial"/>
          <w:lang w:val="af-ZA"/>
        </w:rPr>
      </w:pPr>
    </w:p>
    <w:p w:rsidR="00253DD2" w:rsidRDefault="00253DD2" w:rsidP="00253DD2">
      <w:pPr>
        <w:pStyle w:val="NoSpacing"/>
        <w:ind w:left="360"/>
        <w:rPr>
          <w:rFonts w:ascii="Arial" w:hAnsi="Arial" w:cs="Arial"/>
          <w:lang w:val="af-ZA"/>
        </w:rPr>
      </w:pPr>
    </w:p>
    <w:p w:rsidR="00253DD2" w:rsidRDefault="00253DD2" w:rsidP="00253DD2">
      <w:pPr>
        <w:pStyle w:val="NoSpacing"/>
        <w:ind w:left="360"/>
        <w:rPr>
          <w:rFonts w:ascii="Arial" w:hAnsi="Arial" w:cs="Arial"/>
          <w:lang w:val="af-ZA"/>
        </w:rPr>
      </w:pPr>
    </w:p>
    <w:p w:rsidR="00253DD2" w:rsidRDefault="00253DD2" w:rsidP="00253DD2">
      <w:pPr>
        <w:pStyle w:val="NoSpacing"/>
        <w:ind w:left="360"/>
        <w:rPr>
          <w:rFonts w:ascii="Arial" w:hAnsi="Arial" w:cs="Arial"/>
          <w:lang w:val="af-ZA"/>
        </w:rPr>
      </w:pPr>
    </w:p>
    <w:p w:rsidR="00253DD2" w:rsidRDefault="00253DD2" w:rsidP="00253DD2">
      <w:pPr>
        <w:pStyle w:val="NoSpacing"/>
        <w:ind w:left="360"/>
        <w:rPr>
          <w:rFonts w:ascii="Arial" w:hAnsi="Arial" w:cs="Arial"/>
          <w:lang w:val="af-ZA"/>
        </w:rPr>
      </w:pPr>
    </w:p>
    <w:p w:rsidR="00253DD2" w:rsidRDefault="00253DD2" w:rsidP="00253DD2">
      <w:pPr>
        <w:pStyle w:val="NoSpacing"/>
        <w:ind w:left="360"/>
        <w:rPr>
          <w:rFonts w:ascii="Arial" w:hAnsi="Arial" w:cs="Arial"/>
          <w:lang w:val="af-ZA"/>
        </w:rPr>
      </w:pPr>
    </w:p>
    <w:p w:rsidR="00253DD2" w:rsidRDefault="00253DD2" w:rsidP="00253DD2">
      <w:pPr>
        <w:pStyle w:val="NoSpacing"/>
        <w:ind w:left="360"/>
        <w:rPr>
          <w:rFonts w:ascii="Arial" w:hAnsi="Arial" w:cs="Arial"/>
          <w:lang w:val="af-ZA"/>
        </w:rPr>
      </w:pPr>
    </w:p>
    <w:p w:rsidR="00253DD2" w:rsidRDefault="00253DD2" w:rsidP="00253DD2">
      <w:pPr>
        <w:pStyle w:val="NoSpacing"/>
        <w:ind w:left="360"/>
        <w:rPr>
          <w:rFonts w:ascii="Arial" w:hAnsi="Arial" w:cs="Arial"/>
          <w:lang w:val="af-ZA"/>
        </w:rPr>
      </w:pPr>
    </w:p>
    <w:p w:rsidR="00253DD2" w:rsidRDefault="00253DD2" w:rsidP="00253DD2">
      <w:pPr>
        <w:pStyle w:val="NoSpacing"/>
        <w:ind w:left="360"/>
        <w:rPr>
          <w:rFonts w:ascii="Arial" w:hAnsi="Arial" w:cs="Arial"/>
          <w:lang w:val="af-ZA"/>
        </w:rPr>
      </w:pPr>
    </w:p>
    <w:p w:rsidR="00253DD2" w:rsidRDefault="00253DD2" w:rsidP="00253DD2">
      <w:pPr>
        <w:pStyle w:val="NoSpacing"/>
        <w:ind w:left="360"/>
        <w:rPr>
          <w:rFonts w:ascii="Arial" w:hAnsi="Arial" w:cs="Arial"/>
          <w:lang w:val="af-ZA"/>
        </w:rPr>
      </w:pPr>
    </w:p>
    <w:p w:rsidR="007B1D61" w:rsidRDefault="00254666" w:rsidP="00254666">
      <w:pPr>
        <w:pStyle w:val="NoSpacing"/>
        <w:rPr>
          <w:rFonts w:ascii="Arial" w:hAnsi="Arial" w:cs="Arial"/>
          <w:lang w:val="af-ZA"/>
        </w:rPr>
      </w:pPr>
      <w:r>
        <w:rPr>
          <w:rFonts w:ascii="Arial" w:hAnsi="Arial" w:cs="Arial"/>
          <w:lang w:val="af-ZA"/>
        </w:rPr>
        <w:lastRenderedPageBreak/>
        <w:t>PRAAT</w:t>
      </w:r>
    </w:p>
    <w:p w:rsidR="00254666" w:rsidRDefault="00254666" w:rsidP="00254666">
      <w:pPr>
        <w:pStyle w:val="NoSpacing"/>
        <w:rPr>
          <w:rFonts w:ascii="Arial" w:hAnsi="Arial" w:cs="Arial"/>
          <w:lang w:val="af-ZA"/>
        </w:rPr>
      </w:pPr>
    </w:p>
    <w:p w:rsidR="00254666" w:rsidRDefault="00254666" w:rsidP="00254666">
      <w:pPr>
        <w:pStyle w:val="NoSpacing"/>
        <w:rPr>
          <w:rFonts w:ascii="Arial" w:hAnsi="Arial" w:cs="Arial"/>
          <w:lang w:val="af-ZA"/>
        </w:rPr>
      </w:pPr>
      <w:r>
        <w:rPr>
          <w:rFonts w:ascii="Arial" w:hAnsi="Arial" w:cs="Arial"/>
          <w:lang w:val="af-ZA"/>
        </w:rPr>
        <w:t>Die praatproses bestaan uit die volgende stappe:</w:t>
      </w:r>
    </w:p>
    <w:p w:rsidR="00254666" w:rsidRDefault="00254666" w:rsidP="00254666">
      <w:pPr>
        <w:pStyle w:val="NoSpacing"/>
        <w:rPr>
          <w:rFonts w:ascii="Arial" w:hAnsi="Arial" w:cs="Arial"/>
          <w:lang w:val="af-ZA"/>
        </w:rPr>
      </w:pPr>
    </w:p>
    <w:p w:rsidR="00254666" w:rsidRDefault="00254666" w:rsidP="00254666">
      <w:pPr>
        <w:pStyle w:val="NoSpacing"/>
        <w:numPr>
          <w:ilvl w:val="0"/>
          <w:numId w:val="6"/>
        </w:numPr>
        <w:rPr>
          <w:rFonts w:ascii="Arial" w:hAnsi="Arial" w:cs="Arial"/>
          <w:lang w:val="af-ZA"/>
        </w:rPr>
      </w:pPr>
      <w:r>
        <w:rPr>
          <w:rFonts w:ascii="Arial" w:hAnsi="Arial" w:cs="Arial"/>
          <w:lang w:val="af-ZA"/>
        </w:rPr>
        <w:t>Beplanning, navorsing en organisering</w:t>
      </w:r>
    </w:p>
    <w:p w:rsidR="00254666" w:rsidRDefault="00A51B81" w:rsidP="00254666">
      <w:pPr>
        <w:pStyle w:val="NoSpacing"/>
        <w:numPr>
          <w:ilvl w:val="0"/>
          <w:numId w:val="6"/>
        </w:numPr>
        <w:rPr>
          <w:rFonts w:ascii="Arial" w:hAnsi="Arial" w:cs="Arial"/>
          <w:lang w:val="af-ZA"/>
        </w:rPr>
      </w:pPr>
      <w:r>
        <w:rPr>
          <w:rFonts w:ascii="Arial" w:hAnsi="Arial" w:cs="Arial"/>
          <w:lang w:val="af-ZA"/>
        </w:rPr>
        <w:t>Vo</w:t>
      </w:r>
      <w:r w:rsidR="00254666">
        <w:rPr>
          <w:rFonts w:ascii="Arial" w:hAnsi="Arial" w:cs="Arial"/>
          <w:lang w:val="af-ZA"/>
        </w:rPr>
        <w:t>orbereiding en aanbieding</w:t>
      </w:r>
    </w:p>
    <w:p w:rsidR="00157524" w:rsidRDefault="00157524" w:rsidP="00157524">
      <w:pPr>
        <w:pStyle w:val="NoSpacing"/>
        <w:rPr>
          <w:rFonts w:ascii="Arial" w:hAnsi="Arial" w:cs="Arial"/>
          <w:lang w:val="af-ZA"/>
        </w:rPr>
      </w:pPr>
    </w:p>
    <w:p w:rsidR="00157524" w:rsidRPr="00A51B81" w:rsidRDefault="00A51B81" w:rsidP="00157524">
      <w:pPr>
        <w:pStyle w:val="NoSpacing"/>
        <w:rPr>
          <w:rFonts w:ascii="Arial" w:hAnsi="Arial" w:cs="Arial"/>
          <w:b/>
          <w:i/>
          <w:lang w:val="af-ZA"/>
        </w:rPr>
      </w:pPr>
      <w:r w:rsidRPr="00A51B81">
        <w:rPr>
          <w:rFonts w:ascii="Arial" w:hAnsi="Arial" w:cs="Arial"/>
          <w:b/>
          <w:i/>
          <w:lang w:val="af-ZA"/>
        </w:rPr>
        <w:t xml:space="preserve">Onderwysers moet die volgende aspekte verduidelik </w:t>
      </w:r>
      <w:r>
        <w:rPr>
          <w:rFonts w:ascii="Arial" w:hAnsi="Arial" w:cs="Arial"/>
          <w:b/>
          <w:i/>
          <w:lang w:val="af-ZA"/>
        </w:rPr>
        <w:t>en illustreer aan leerders voordat leerders praattake aanpak</w:t>
      </w:r>
    </w:p>
    <w:p w:rsidR="007C0D94" w:rsidRDefault="007C0D94" w:rsidP="007C0D94">
      <w:pPr>
        <w:pStyle w:val="NoSpacing"/>
        <w:rPr>
          <w:rFonts w:ascii="Arial" w:hAnsi="Arial" w:cs="Arial"/>
          <w:lang w:val="af-ZA"/>
        </w:rPr>
      </w:pPr>
    </w:p>
    <w:p w:rsidR="007C0D94" w:rsidRDefault="007C0D94" w:rsidP="007C0D94">
      <w:pPr>
        <w:pStyle w:val="NoSpacing"/>
        <w:rPr>
          <w:rFonts w:ascii="Arial" w:hAnsi="Arial" w:cs="Arial"/>
          <w:lang w:val="af-ZA"/>
        </w:rPr>
      </w:pPr>
      <w:r>
        <w:rPr>
          <w:rFonts w:ascii="Arial" w:hAnsi="Arial" w:cs="Arial"/>
          <w:b/>
          <w:lang w:val="af-ZA"/>
        </w:rPr>
        <w:t>Beplanning, navorsing en organisering</w:t>
      </w:r>
    </w:p>
    <w:p w:rsidR="007C0D94" w:rsidRDefault="007C0D94" w:rsidP="007C0D94">
      <w:pPr>
        <w:pStyle w:val="NoSpacing"/>
        <w:rPr>
          <w:rFonts w:ascii="Arial" w:hAnsi="Arial" w:cs="Arial"/>
          <w:lang w:val="af-ZA"/>
        </w:rPr>
      </w:pPr>
    </w:p>
    <w:p w:rsidR="007C0D94" w:rsidRDefault="007C0D94" w:rsidP="007C0D94">
      <w:pPr>
        <w:pStyle w:val="NoSpacing"/>
        <w:numPr>
          <w:ilvl w:val="0"/>
          <w:numId w:val="7"/>
        </w:numPr>
        <w:rPr>
          <w:rFonts w:ascii="Arial" w:hAnsi="Arial" w:cs="Arial"/>
          <w:lang w:val="af-ZA"/>
        </w:rPr>
      </w:pPr>
      <w:r>
        <w:rPr>
          <w:rFonts w:ascii="Arial" w:hAnsi="Arial" w:cs="Arial"/>
          <w:lang w:val="af-ZA"/>
        </w:rPr>
        <w:t>Gebruik bronne en verwysingsmateriaal om inligting te vind en te selekteer</w:t>
      </w:r>
    </w:p>
    <w:p w:rsidR="007C0D94" w:rsidRDefault="00B505FB" w:rsidP="007C0D94">
      <w:pPr>
        <w:pStyle w:val="NoSpacing"/>
        <w:numPr>
          <w:ilvl w:val="0"/>
          <w:numId w:val="7"/>
        </w:numPr>
        <w:rPr>
          <w:rFonts w:ascii="Arial" w:hAnsi="Arial" w:cs="Arial"/>
          <w:lang w:val="af-ZA"/>
        </w:rPr>
      </w:pPr>
      <w:r>
        <w:rPr>
          <w:rFonts w:ascii="Arial" w:hAnsi="Arial" w:cs="Arial"/>
          <w:lang w:val="af-ZA"/>
        </w:rPr>
        <w:t>Maak aantekeninge en opsommings uit ‘n reeks toepaslike bronne</w:t>
      </w:r>
    </w:p>
    <w:p w:rsidR="00B505FB" w:rsidRDefault="00B505FB" w:rsidP="007C0D94">
      <w:pPr>
        <w:pStyle w:val="NoSpacing"/>
        <w:numPr>
          <w:ilvl w:val="0"/>
          <w:numId w:val="7"/>
        </w:numPr>
        <w:rPr>
          <w:rFonts w:ascii="Arial" w:hAnsi="Arial" w:cs="Arial"/>
          <w:lang w:val="af-ZA"/>
        </w:rPr>
      </w:pPr>
      <w:r>
        <w:rPr>
          <w:rFonts w:ascii="Arial" w:hAnsi="Arial" w:cs="Arial"/>
          <w:lang w:val="af-ZA"/>
        </w:rPr>
        <w:t>Sluit in ‘n reeks feite en voorbeelde volgens die vereistes van die taak</w:t>
      </w:r>
    </w:p>
    <w:p w:rsidR="00B505FB" w:rsidRPr="007E048C" w:rsidRDefault="00B505FB" w:rsidP="007C0D94">
      <w:pPr>
        <w:pStyle w:val="NoSpacing"/>
        <w:numPr>
          <w:ilvl w:val="0"/>
          <w:numId w:val="7"/>
        </w:numPr>
        <w:rPr>
          <w:rFonts w:ascii="Arial" w:hAnsi="Arial" w:cs="Arial"/>
          <w:lang w:val="af-ZA"/>
        </w:rPr>
      </w:pPr>
      <w:r>
        <w:rPr>
          <w:rFonts w:ascii="Arial" w:hAnsi="Arial" w:cs="Arial"/>
          <w:lang w:val="af-ZA"/>
        </w:rPr>
        <w:t>Gebruik ‘n gepaste inleiding</w:t>
      </w:r>
      <w:r w:rsidR="007E048C">
        <w:rPr>
          <w:rFonts w:ascii="Arial" w:hAnsi="Arial" w:cs="Arial"/>
          <w:lang w:val="af-ZA"/>
        </w:rPr>
        <w:t xml:space="preserve"> en slot deur gebruik te maak van o.a. </w:t>
      </w:r>
      <w:r w:rsidR="007E048C">
        <w:rPr>
          <w:rFonts w:ascii="Arial" w:hAnsi="Arial" w:cs="Arial"/>
          <w:i/>
          <w:lang w:val="af-ZA"/>
        </w:rPr>
        <w:t>aanhalings uit die letterkunde, verwysings na gesaghebbende bronne, anekdotes, ens.</w:t>
      </w:r>
    </w:p>
    <w:p w:rsidR="007E048C" w:rsidRDefault="00972B64" w:rsidP="007C0D94">
      <w:pPr>
        <w:pStyle w:val="NoSpacing"/>
        <w:numPr>
          <w:ilvl w:val="0"/>
          <w:numId w:val="7"/>
        </w:numPr>
        <w:rPr>
          <w:rFonts w:ascii="Arial" w:hAnsi="Arial" w:cs="Arial"/>
          <w:lang w:val="af-ZA"/>
        </w:rPr>
      </w:pPr>
      <w:r>
        <w:rPr>
          <w:rFonts w:ascii="Arial" w:hAnsi="Arial" w:cs="Arial"/>
          <w:lang w:val="af-ZA"/>
        </w:rPr>
        <w:t>Ontwikkel idees en argumente deur feite en voorbeelde logies te rangskik</w:t>
      </w:r>
    </w:p>
    <w:p w:rsidR="00972B64" w:rsidRDefault="00972B64" w:rsidP="007C0D94">
      <w:pPr>
        <w:pStyle w:val="NoSpacing"/>
        <w:numPr>
          <w:ilvl w:val="0"/>
          <w:numId w:val="7"/>
        </w:numPr>
        <w:rPr>
          <w:rFonts w:ascii="Arial" w:hAnsi="Arial" w:cs="Arial"/>
          <w:lang w:val="af-ZA"/>
        </w:rPr>
      </w:pPr>
      <w:r>
        <w:rPr>
          <w:rFonts w:ascii="Arial" w:hAnsi="Arial" w:cs="Arial"/>
          <w:lang w:val="af-ZA"/>
        </w:rPr>
        <w:t xml:space="preserve">Sluit in gepaste bewyse van argumente / standpunte, bv. </w:t>
      </w:r>
      <w:r w:rsidR="00157524">
        <w:rPr>
          <w:rFonts w:ascii="Arial" w:hAnsi="Arial" w:cs="Arial"/>
          <w:lang w:val="af-ZA"/>
        </w:rPr>
        <w:t>s</w:t>
      </w:r>
      <w:r>
        <w:rPr>
          <w:rFonts w:ascii="Arial" w:hAnsi="Arial" w:cs="Arial"/>
          <w:lang w:val="af-ZA"/>
        </w:rPr>
        <w:t xml:space="preserve">tatistiek, </w:t>
      </w:r>
      <w:r w:rsidR="00157524">
        <w:rPr>
          <w:rFonts w:ascii="Arial" w:hAnsi="Arial" w:cs="Arial"/>
          <w:lang w:val="af-ZA"/>
        </w:rPr>
        <w:t>getuigskrifte, spesifieke gevalle</w:t>
      </w:r>
    </w:p>
    <w:p w:rsidR="00157524" w:rsidRDefault="00157524" w:rsidP="007C0D94">
      <w:pPr>
        <w:pStyle w:val="NoSpacing"/>
        <w:numPr>
          <w:ilvl w:val="0"/>
          <w:numId w:val="7"/>
        </w:numPr>
        <w:rPr>
          <w:rFonts w:ascii="Arial" w:hAnsi="Arial" w:cs="Arial"/>
          <w:lang w:val="af-ZA"/>
        </w:rPr>
      </w:pPr>
      <w:r>
        <w:rPr>
          <w:rFonts w:ascii="Arial" w:hAnsi="Arial" w:cs="Arial"/>
          <w:lang w:val="af-ZA"/>
        </w:rPr>
        <w:t>Gebruik oudio en / of visuele hulpmiddels om die impak en korrektheid van die aanbieding te verhoog</w:t>
      </w:r>
    </w:p>
    <w:p w:rsidR="00157524" w:rsidRDefault="00157524" w:rsidP="00157524">
      <w:pPr>
        <w:pStyle w:val="NoSpacing"/>
        <w:rPr>
          <w:rFonts w:ascii="Arial" w:hAnsi="Arial" w:cs="Arial"/>
          <w:lang w:val="af-ZA"/>
        </w:rPr>
      </w:pPr>
    </w:p>
    <w:p w:rsidR="00157524" w:rsidRDefault="00157524" w:rsidP="00157524">
      <w:pPr>
        <w:pStyle w:val="NoSpacing"/>
        <w:rPr>
          <w:rFonts w:ascii="Arial" w:hAnsi="Arial" w:cs="Arial"/>
          <w:b/>
          <w:lang w:val="af-ZA"/>
        </w:rPr>
      </w:pPr>
      <w:r>
        <w:rPr>
          <w:rFonts w:ascii="Arial" w:hAnsi="Arial" w:cs="Arial"/>
          <w:b/>
          <w:lang w:val="af-ZA"/>
        </w:rPr>
        <w:t>Voorbereiding en aanbieding</w:t>
      </w:r>
    </w:p>
    <w:p w:rsidR="00157524" w:rsidRDefault="00157524" w:rsidP="00157524">
      <w:pPr>
        <w:pStyle w:val="NoSpacing"/>
        <w:rPr>
          <w:rFonts w:ascii="Arial" w:hAnsi="Arial" w:cs="Arial"/>
          <w:b/>
          <w:lang w:val="af-ZA"/>
        </w:rPr>
      </w:pPr>
    </w:p>
    <w:p w:rsidR="00E106D8" w:rsidRDefault="00E106D8" w:rsidP="00E106D8">
      <w:pPr>
        <w:pStyle w:val="NoSpacing"/>
        <w:numPr>
          <w:ilvl w:val="0"/>
          <w:numId w:val="8"/>
        </w:numPr>
        <w:rPr>
          <w:rFonts w:ascii="Arial" w:hAnsi="Arial" w:cs="Arial"/>
          <w:lang w:val="af-ZA"/>
        </w:rPr>
      </w:pPr>
      <w:r w:rsidRPr="00E106D8">
        <w:rPr>
          <w:rFonts w:ascii="Arial" w:hAnsi="Arial" w:cs="Arial"/>
          <w:lang w:val="af-ZA"/>
        </w:rPr>
        <w:t>Gebruik</w:t>
      </w:r>
      <w:r>
        <w:rPr>
          <w:rFonts w:ascii="Arial" w:hAnsi="Arial" w:cs="Arial"/>
          <w:lang w:val="af-ZA"/>
        </w:rPr>
        <w:t xml:space="preserve"> gepaste aanspreekvorme</w:t>
      </w:r>
    </w:p>
    <w:p w:rsidR="00E106D8" w:rsidRDefault="00E106D8" w:rsidP="00E106D8">
      <w:pPr>
        <w:pStyle w:val="NoSpacing"/>
        <w:numPr>
          <w:ilvl w:val="0"/>
          <w:numId w:val="8"/>
        </w:numPr>
        <w:rPr>
          <w:rFonts w:ascii="Arial" w:hAnsi="Arial" w:cs="Arial"/>
          <w:lang w:val="af-ZA"/>
        </w:rPr>
      </w:pPr>
      <w:r>
        <w:rPr>
          <w:rFonts w:ascii="Arial" w:hAnsi="Arial" w:cs="Arial"/>
          <w:lang w:val="af-ZA"/>
        </w:rPr>
        <w:t>Toon bewustheid van die gehoor deur retoriese vrae, herhaling en pouses te gebruik</w:t>
      </w:r>
    </w:p>
    <w:p w:rsidR="00E106D8" w:rsidRDefault="00E106D8" w:rsidP="00E106D8">
      <w:pPr>
        <w:pStyle w:val="NoSpacing"/>
        <w:numPr>
          <w:ilvl w:val="0"/>
          <w:numId w:val="8"/>
        </w:numPr>
        <w:rPr>
          <w:rFonts w:ascii="Arial" w:hAnsi="Arial" w:cs="Arial"/>
          <w:lang w:val="af-ZA"/>
        </w:rPr>
      </w:pPr>
      <w:r>
        <w:rPr>
          <w:rFonts w:ascii="Arial" w:hAnsi="Arial" w:cs="Arial"/>
          <w:lang w:val="af-ZA"/>
        </w:rPr>
        <w:t>Toon bewustheid van situasie: formeel/informeel/sleng of alledaagse praat</w:t>
      </w:r>
    </w:p>
    <w:p w:rsidR="00E106D8" w:rsidRDefault="001B0C59" w:rsidP="00E106D8">
      <w:pPr>
        <w:pStyle w:val="NoSpacing"/>
        <w:numPr>
          <w:ilvl w:val="0"/>
          <w:numId w:val="8"/>
        </w:numPr>
        <w:rPr>
          <w:rFonts w:ascii="Arial" w:hAnsi="Arial" w:cs="Arial"/>
          <w:lang w:val="af-ZA"/>
        </w:rPr>
      </w:pPr>
      <w:r>
        <w:rPr>
          <w:rFonts w:ascii="Arial" w:hAnsi="Arial" w:cs="Arial"/>
          <w:lang w:val="af-ZA"/>
        </w:rPr>
        <w:t>Gee en motiveer eie opinie in bespreking en interaksie</w:t>
      </w:r>
    </w:p>
    <w:p w:rsidR="001B0C59" w:rsidRDefault="001B0C59" w:rsidP="00E106D8">
      <w:pPr>
        <w:pStyle w:val="NoSpacing"/>
        <w:numPr>
          <w:ilvl w:val="0"/>
          <w:numId w:val="8"/>
        </w:numPr>
        <w:rPr>
          <w:rFonts w:ascii="Arial" w:hAnsi="Arial" w:cs="Arial"/>
          <w:lang w:val="af-ZA"/>
        </w:rPr>
      </w:pPr>
      <w:r>
        <w:rPr>
          <w:rFonts w:ascii="Arial" w:hAnsi="Arial" w:cs="Arial"/>
          <w:lang w:val="af-ZA"/>
        </w:rPr>
        <w:t>Gebruik korrekte taalstrukture en –konvensies</w:t>
      </w:r>
    </w:p>
    <w:p w:rsidR="001B0C59" w:rsidRDefault="001B0C59" w:rsidP="00E106D8">
      <w:pPr>
        <w:pStyle w:val="NoSpacing"/>
        <w:numPr>
          <w:ilvl w:val="0"/>
          <w:numId w:val="8"/>
        </w:numPr>
        <w:rPr>
          <w:rFonts w:ascii="Arial" w:hAnsi="Arial" w:cs="Arial"/>
          <w:lang w:val="af-ZA"/>
        </w:rPr>
      </w:pPr>
      <w:r>
        <w:rPr>
          <w:rFonts w:ascii="Arial" w:hAnsi="Arial" w:cs="Arial"/>
          <w:lang w:val="af-ZA"/>
        </w:rPr>
        <w:t>Gebruik gepaste verbale en nie-verbale tegnieke om betekenis te versterk, bv. toon, stemprojeksie</w:t>
      </w:r>
      <w:r w:rsidR="00EE701D">
        <w:rPr>
          <w:rFonts w:ascii="Arial" w:hAnsi="Arial" w:cs="Arial"/>
          <w:lang w:val="af-ZA"/>
        </w:rPr>
        <w:t xml:space="preserve"> / modulasie, volume, tempo, frasering, oogkontak, gesigsuitdrukkings, gebare en lyftaal</w:t>
      </w:r>
    </w:p>
    <w:p w:rsidR="00EE701D" w:rsidRDefault="00EE701D" w:rsidP="00E106D8">
      <w:pPr>
        <w:pStyle w:val="NoSpacing"/>
        <w:numPr>
          <w:ilvl w:val="0"/>
          <w:numId w:val="8"/>
        </w:numPr>
        <w:rPr>
          <w:rFonts w:ascii="Arial" w:hAnsi="Arial" w:cs="Arial"/>
          <w:lang w:val="af-ZA"/>
        </w:rPr>
      </w:pPr>
      <w:r>
        <w:rPr>
          <w:rFonts w:ascii="Arial" w:hAnsi="Arial" w:cs="Arial"/>
          <w:lang w:val="af-ZA"/>
        </w:rPr>
        <w:t>Praat met gepaste, duidelike intonasie en uitspraak om betekenis oor te dra</w:t>
      </w:r>
    </w:p>
    <w:p w:rsidR="00426067" w:rsidRDefault="00426067" w:rsidP="00426067">
      <w:pPr>
        <w:pStyle w:val="NoSpacing"/>
        <w:rPr>
          <w:rFonts w:ascii="Arial" w:hAnsi="Arial" w:cs="Arial"/>
          <w:lang w:val="af-ZA"/>
        </w:rPr>
      </w:pPr>
    </w:p>
    <w:p w:rsidR="00426067" w:rsidRDefault="00622B8E" w:rsidP="00426067">
      <w:pPr>
        <w:pStyle w:val="NoSpacing"/>
        <w:rPr>
          <w:rFonts w:ascii="Arial" w:hAnsi="Arial" w:cs="Arial"/>
          <w:b/>
          <w:lang w:val="af-ZA"/>
        </w:rPr>
      </w:pPr>
      <w:r>
        <w:rPr>
          <w:rFonts w:ascii="Arial" w:hAnsi="Arial" w:cs="Arial"/>
          <w:b/>
          <w:lang w:val="af-ZA"/>
        </w:rPr>
        <w:t xml:space="preserve">Voorbeeld 1 </w:t>
      </w:r>
      <w:r w:rsidR="00C231E8">
        <w:rPr>
          <w:rFonts w:ascii="Arial" w:hAnsi="Arial" w:cs="Arial"/>
          <w:b/>
          <w:lang w:val="af-ZA"/>
        </w:rPr>
        <w:t xml:space="preserve">Voorbereide </w:t>
      </w:r>
      <w:r>
        <w:rPr>
          <w:rFonts w:ascii="Arial" w:hAnsi="Arial" w:cs="Arial"/>
          <w:b/>
          <w:lang w:val="af-ZA"/>
        </w:rPr>
        <w:t>Toespraak</w:t>
      </w:r>
    </w:p>
    <w:p w:rsidR="00622B8E" w:rsidRDefault="00622B8E" w:rsidP="00426067">
      <w:pPr>
        <w:pStyle w:val="NoSpacing"/>
        <w:rPr>
          <w:rFonts w:ascii="Arial" w:hAnsi="Arial" w:cs="Arial"/>
          <w:b/>
          <w:lang w:val="af-ZA"/>
        </w:rPr>
      </w:pPr>
    </w:p>
    <w:p w:rsidR="00622B8E" w:rsidRDefault="008C2CCD" w:rsidP="00426067">
      <w:pPr>
        <w:pStyle w:val="NoSpacing"/>
        <w:rPr>
          <w:rFonts w:ascii="Arial" w:hAnsi="Arial" w:cs="Arial"/>
          <w:lang w:val="af-ZA"/>
        </w:rPr>
      </w:pPr>
      <w:r>
        <w:rPr>
          <w:rFonts w:ascii="Arial" w:hAnsi="Arial" w:cs="Arial"/>
          <w:lang w:val="af-ZA"/>
        </w:rPr>
        <w:t>OPDRAG</w:t>
      </w:r>
    </w:p>
    <w:p w:rsidR="008C2CCD" w:rsidRDefault="008C2CCD" w:rsidP="00426067">
      <w:pPr>
        <w:pStyle w:val="NoSpacing"/>
        <w:rPr>
          <w:rFonts w:ascii="Arial" w:hAnsi="Arial" w:cs="Arial"/>
          <w:lang w:val="af-ZA"/>
        </w:rPr>
      </w:pPr>
    </w:p>
    <w:p w:rsidR="008C2CCD" w:rsidRDefault="008C2CCD" w:rsidP="00426067">
      <w:pPr>
        <w:pStyle w:val="NoSpacing"/>
        <w:rPr>
          <w:rFonts w:ascii="Arial" w:hAnsi="Arial" w:cs="Arial"/>
          <w:lang w:val="af-ZA"/>
        </w:rPr>
      </w:pPr>
      <w:r>
        <w:rPr>
          <w:rFonts w:ascii="Arial" w:hAnsi="Arial" w:cs="Arial"/>
          <w:lang w:val="af-ZA"/>
        </w:rPr>
        <w:t>Jou skool se leierskap het jou versoek om ‘n motiveringstoespraak te lewer aan die skool se matrieks</w:t>
      </w:r>
      <w:r w:rsidR="00E3364C">
        <w:rPr>
          <w:rFonts w:ascii="Arial" w:hAnsi="Arial" w:cs="Arial"/>
          <w:lang w:val="af-ZA"/>
        </w:rPr>
        <w:t xml:space="preserve"> aan die </w:t>
      </w:r>
      <w:r w:rsidR="00DB01D4">
        <w:rPr>
          <w:rFonts w:ascii="Arial" w:hAnsi="Arial" w:cs="Arial"/>
          <w:lang w:val="af-ZA"/>
        </w:rPr>
        <w:t>b</w:t>
      </w:r>
      <w:r w:rsidR="00E3364C">
        <w:rPr>
          <w:rFonts w:ascii="Arial" w:hAnsi="Arial" w:cs="Arial"/>
          <w:lang w:val="af-ZA"/>
        </w:rPr>
        <w:t xml:space="preserve">egin van die nuwe skooljaar. Skryf die toespraak. </w:t>
      </w:r>
      <w:r w:rsidR="00C231E8">
        <w:rPr>
          <w:rFonts w:ascii="Arial" w:hAnsi="Arial" w:cs="Arial"/>
          <w:lang w:val="af-ZA"/>
        </w:rPr>
        <w:t xml:space="preserve">Die toespraak moet 2 – 3 minute lank wees. </w:t>
      </w:r>
      <w:r w:rsidR="00E3364C">
        <w:rPr>
          <w:rFonts w:ascii="Arial" w:hAnsi="Arial" w:cs="Arial"/>
          <w:lang w:val="af-ZA"/>
        </w:rPr>
        <w:t>Onthou om die bg. aspekte in ag te neem in jou voorbereiding. Jy gaan geassesseer word na aanleiding van die aangehegte rubriek.</w:t>
      </w:r>
    </w:p>
    <w:p w:rsidR="00052F06" w:rsidRDefault="00052F06" w:rsidP="00426067">
      <w:pPr>
        <w:pStyle w:val="NoSpacing"/>
        <w:rPr>
          <w:rFonts w:ascii="Arial" w:hAnsi="Arial" w:cs="Arial"/>
          <w:lang w:val="af-ZA"/>
        </w:rPr>
      </w:pPr>
    </w:p>
    <w:p w:rsidR="00052F06" w:rsidRDefault="00052F06" w:rsidP="00426067">
      <w:pPr>
        <w:pStyle w:val="NoSpacing"/>
        <w:rPr>
          <w:rFonts w:ascii="Arial" w:hAnsi="Arial" w:cs="Arial"/>
          <w:b/>
          <w:lang w:val="af-ZA"/>
        </w:rPr>
      </w:pPr>
      <w:r>
        <w:rPr>
          <w:rFonts w:ascii="Arial" w:hAnsi="Arial" w:cs="Arial"/>
          <w:b/>
          <w:lang w:val="af-ZA"/>
        </w:rPr>
        <w:t xml:space="preserve">Voorbeeld 2 </w:t>
      </w:r>
      <w:r w:rsidR="00C231E8">
        <w:rPr>
          <w:rFonts w:ascii="Arial" w:hAnsi="Arial" w:cs="Arial"/>
          <w:b/>
          <w:lang w:val="af-ZA"/>
        </w:rPr>
        <w:t xml:space="preserve">Voorbereide </w:t>
      </w:r>
      <w:r>
        <w:rPr>
          <w:rFonts w:ascii="Arial" w:hAnsi="Arial" w:cs="Arial"/>
          <w:b/>
          <w:lang w:val="af-ZA"/>
        </w:rPr>
        <w:t>Toespraak</w:t>
      </w:r>
    </w:p>
    <w:p w:rsidR="00052F06" w:rsidRDefault="00052F06" w:rsidP="00426067">
      <w:pPr>
        <w:pStyle w:val="NoSpacing"/>
        <w:rPr>
          <w:rFonts w:ascii="Arial" w:hAnsi="Arial" w:cs="Arial"/>
          <w:b/>
          <w:lang w:val="af-ZA"/>
        </w:rPr>
      </w:pPr>
    </w:p>
    <w:p w:rsidR="00052F06" w:rsidRDefault="0036564F" w:rsidP="00426067">
      <w:pPr>
        <w:pStyle w:val="NoSpacing"/>
        <w:rPr>
          <w:rFonts w:ascii="Arial" w:hAnsi="Arial" w:cs="Arial"/>
          <w:lang w:val="af-ZA"/>
        </w:rPr>
      </w:pPr>
      <w:r>
        <w:rPr>
          <w:rFonts w:ascii="Arial" w:hAnsi="Arial" w:cs="Arial"/>
          <w:lang w:val="af-ZA"/>
        </w:rPr>
        <w:t>OPDRAG</w:t>
      </w:r>
    </w:p>
    <w:p w:rsidR="0036564F" w:rsidRDefault="0036564F" w:rsidP="00426067">
      <w:pPr>
        <w:pStyle w:val="NoSpacing"/>
        <w:rPr>
          <w:rFonts w:ascii="Arial" w:hAnsi="Arial" w:cs="Arial"/>
          <w:lang w:val="af-ZA"/>
        </w:rPr>
      </w:pPr>
    </w:p>
    <w:p w:rsidR="0036564F" w:rsidRPr="0036564F" w:rsidRDefault="0036564F" w:rsidP="00426067">
      <w:pPr>
        <w:pStyle w:val="NoSpacing"/>
        <w:rPr>
          <w:rFonts w:ascii="Arial" w:hAnsi="Arial" w:cs="Arial"/>
          <w:lang w:val="af-ZA"/>
        </w:rPr>
      </w:pPr>
      <w:r>
        <w:rPr>
          <w:rFonts w:ascii="Arial" w:hAnsi="Arial" w:cs="Arial"/>
          <w:lang w:val="af-ZA"/>
        </w:rPr>
        <w:t>Jy is uitgenooi om ‘n toespraak te lewer by ‘n Toerisme-Indaba, en jy moet voorgenome toeriste inlig oor Suid-Afrikaanse besienswaardige bestemmings. Skryf die toespraak wat jy by hierdie geleentheid gaan lewer.</w:t>
      </w:r>
      <w:r w:rsidR="00C231E8">
        <w:rPr>
          <w:rFonts w:ascii="Arial" w:hAnsi="Arial" w:cs="Arial"/>
          <w:lang w:val="af-ZA"/>
        </w:rPr>
        <w:t xml:space="preserve"> Die toespraak moet 2 – 3 minute lank wees.</w:t>
      </w:r>
    </w:p>
    <w:p w:rsidR="00157524" w:rsidRDefault="00157524" w:rsidP="00157524">
      <w:pPr>
        <w:pStyle w:val="NoSpacing"/>
        <w:rPr>
          <w:rFonts w:ascii="Arial" w:hAnsi="Arial" w:cs="Arial"/>
          <w:lang w:val="af-ZA"/>
        </w:rPr>
      </w:pPr>
    </w:p>
    <w:p w:rsidR="00F6064C" w:rsidRDefault="000347AB" w:rsidP="00157524">
      <w:pPr>
        <w:pStyle w:val="NoSpacing"/>
        <w:rPr>
          <w:rFonts w:ascii="Arial" w:hAnsi="Arial" w:cs="Arial"/>
          <w:b/>
          <w:lang w:val="af-ZA"/>
        </w:rPr>
      </w:pPr>
      <w:r>
        <w:rPr>
          <w:rFonts w:ascii="Arial" w:hAnsi="Arial" w:cs="Arial"/>
          <w:b/>
          <w:lang w:val="af-ZA"/>
        </w:rPr>
        <w:t>Voorbeeld 3</w:t>
      </w:r>
      <w:r w:rsidR="00F6064C">
        <w:rPr>
          <w:rFonts w:ascii="Arial" w:hAnsi="Arial" w:cs="Arial"/>
          <w:b/>
          <w:lang w:val="af-ZA"/>
        </w:rPr>
        <w:t xml:space="preserve">  Onderhoud</w:t>
      </w:r>
    </w:p>
    <w:p w:rsidR="00F6064C" w:rsidRDefault="00F6064C" w:rsidP="00157524">
      <w:pPr>
        <w:pStyle w:val="NoSpacing"/>
        <w:rPr>
          <w:rFonts w:ascii="Arial" w:hAnsi="Arial" w:cs="Arial"/>
          <w:b/>
          <w:lang w:val="af-ZA"/>
        </w:rPr>
      </w:pPr>
    </w:p>
    <w:p w:rsidR="00F6064C" w:rsidRDefault="00F6064C" w:rsidP="00157524">
      <w:pPr>
        <w:pStyle w:val="NoSpacing"/>
        <w:rPr>
          <w:rFonts w:ascii="Arial" w:hAnsi="Arial" w:cs="Arial"/>
          <w:b/>
          <w:lang w:val="af-ZA"/>
        </w:rPr>
      </w:pPr>
      <w:r>
        <w:rPr>
          <w:rFonts w:ascii="Arial" w:hAnsi="Arial" w:cs="Arial"/>
          <w:b/>
          <w:lang w:val="af-ZA"/>
        </w:rPr>
        <w:t>Kwessies om na op te let</w:t>
      </w:r>
    </w:p>
    <w:p w:rsidR="00F6064C" w:rsidRDefault="00F6064C" w:rsidP="00157524">
      <w:pPr>
        <w:pStyle w:val="NoSpacing"/>
        <w:rPr>
          <w:rFonts w:ascii="Arial" w:hAnsi="Arial" w:cs="Arial"/>
          <w:b/>
          <w:lang w:val="af-ZA"/>
        </w:rPr>
      </w:pPr>
    </w:p>
    <w:p w:rsidR="00F6064C" w:rsidRDefault="00F6064C" w:rsidP="00F6064C">
      <w:pPr>
        <w:pStyle w:val="NoSpacing"/>
        <w:numPr>
          <w:ilvl w:val="0"/>
          <w:numId w:val="9"/>
        </w:numPr>
        <w:rPr>
          <w:rFonts w:ascii="Arial" w:hAnsi="Arial" w:cs="Arial"/>
          <w:lang w:val="af-ZA"/>
        </w:rPr>
      </w:pPr>
      <w:r>
        <w:rPr>
          <w:rFonts w:ascii="Arial" w:hAnsi="Arial" w:cs="Arial"/>
          <w:lang w:val="af-ZA"/>
        </w:rPr>
        <w:t>Beplan en berei voor vir die onderhoud</w:t>
      </w:r>
    </w:p>
    <w:p w:rsidR="00F6064C" w:rsidRDefault="00F6064C" w:rsidP="00F6064C">
      <w:pPr>
        <w:pStyle w:val="NoSpacing"/>
        <w:numPr>
          <w:ilvl w:val="0"/>
          <w:numId w:val="9"/>
        </w:numPr>
        <w:rPr>
          <w:rFonts w:ascii="Arial" w:hAnsi="Arial" w:cs="Arial"/>
          <w:lang w:val="af-ZA"/>
        </w:rPr>
      </w:pPr>
      <w:r>
        <w:rPr>
          <w:rFonts w:ascii="Arial" w:hAnsi="Arial" w:cs="Arial"/>
          <w:lang w:val="af-ZA"/>
        </w:rPr>
        <w:t>Vestig rapport met die persoon/persone met wie die onderhoud gevoer gaan word</w:t>
      </w:r>
    </w:p>
    <w:p w:rsidR="00F6064C" w:rsidRDefault="00F6064C" w:rsidP="00F6064C">
      <w:pPr>
        <w:pStyle w:val="NoSpacing"/>
        <w:numPr>
          <w:ilvl w:val="0"/>
          <w:numId w:val="9"/>
        </w:numPr>
        <w:rPr>
          <w:rFonts w:ascii="Arial" w:hAnsi="Arial" w:cs="Arial"/>
          <w:lang w:val="af-ZA"/>
        </w:rPr>
      </w:pPr>
      <w:r>
        <w:rPr>
          <w:rFonts w:ascii="Arial" w:hAnsi="Arial" w:cs="Arial"/>
          <w:lang w:val="af-ZA"/>
        </w:rPr>
        <w:lastRenderedPageBreak/>
        <w:t>Luister aktief, evalueer response en reageer gepas</w:t>
      </w:r>
    </w:p>
    <w:p w:rsidR="00F6064C" w:rsidRDefault="00E664F4" w:rsidP="00F6064C">
      <w:pPr>
        <w:pStyle w:val="NoSpacing"/>
        <w:numPr>
          <w:ilvl w:val="0"/>
          <w:numId w:val="9"/>
        </w:numPr>
        <w:rPr>
          <w:rFonts w:ascii="Arial" w:hAnsi="Arial" w:cs="Arial"/>
          <w:lang w:val="af-ZA"/>
        </w:rPr>
      </w:pPr>
      <w:r>
        <w:rPr>
          <w:rFonts w:ascii="Arial" w:hAnsi="Arial" w:cs="Arial"/>
          <w:lang w:val="af-ZA"/>
        </w:rPr>
        <w:t>Stel deelnemers bekend</w:t>
      </w:r>
    </w:p>
    <w:p w:rsidR="00E664F4" w:rsidRDefault="00E664F4" w:rsidP="00F6064C">
      <w:pPr>
        <w:pStyle w:val="NoSpacing"/>
        <w:numPr>
          <w:ilvl w:val="0"/>
          <w:numId w:val="9"/>
        </w:numPr>
        <w:rPr>
          <w:rFonts w:ascii="Arial" w:hAnsi="Arial" w:cs="Arial"/>
          <w:lang w:val="af-ZA"/>
        </w:rPr>
      </w:pPr>
      <w:r>
        <w:rPr>
          <w:rFonts w:ascii="Arial" w:hAnsi="Arial" w:cs="Arial"/>
          <w:lang w:val="af-ZA"/>
        </w:rPr>
        <w:t>Stel vrae om inligting te kry. Vrae moet relevant wees, en sensitief en respekvol gestel word</w:t>
      </w:r>
    </w:p>
    <w:p w:rsidR="00E664F4" w:rsidRDefault="00D233F5" w:rsidP="00F6064C">
      <w:pPr>
        <w:pStyle w:val="NoSpacing"/>
        <w:numPr>
          <w:ilvl w:val="0"/>
          <w:numId w:val="9"/>
        </w:numPr>
        <w:rPr>
          <w:rFonts w:ascii="Arial" w:hAnsi="Arial" w:cs="Arial"/>
          <w:lang w:val="af-ZA"/>
        </w:rPr>
      </w:pPr>
      <w:r>
        <w:rPr>
          <w:rFonts w:ascii="Arial" w:hAnsi="Arial" w:cs="Arial"/>
          <w:lang w:val="af-ZA"/>
        </w:rPr>
        <w:t>Som op of teken response aan</w:t>
      </w:r>
    </w:p>
    <w:p w:rsidR="00D233F5" w:rsidRDefault="00D233F5" w:rsidP="00F6064C">
      <w:pPr>
        <w:pStyle w:val="NoSpacing"/>
        <w:numPr>
          <w:ilvl w:val="0"/>
          <w:numId w:val="9"/>
        </w:numPr>
        <w:rPr>
          <w:rFonts w:ascii="Arial" w:hAnsi="Arial" w:cs="Arial"/>
          <w:lang w:val="af-ZA"/>
        </w:rPr>
      </w:pPr>
      <w:r>
        <w:rPr>
          <w:rFonts w:ascii="Arial" w:hAnsi="Arial" w:cs="Arial"/>
          <w:lang w:val="af-ZA"/>
        </w:rPr>
        <w:t>Sluit die onderhoud af, deur bv. die persoon/persone met wie die onderhoud gedoen is, te bedank</w:t>
      </w:r>
    </w:p>
    <w:p w:rsidR="008F4A87" w:rsidRDefault="008F4A87" w:rsidP="008F4A87">
      <w:pPr>
        <w:pStyle w:val="NoSpacing"/>
        <w:rPr>
          <w:rFonts w:ascii="Arial" w:hAnsi="Arial" w:cs="Arial"/>
          <w:lang w:val="af-ZA"/>
        </w:rPr>
      </w:pPr>
    </w:p>
    <w:p w:rsidR="008F4A87" w:rsidRDefault="008F4A87" w:rsidP="008F4A87">
      <w:pPr>
        <w:pStyle w:val="NoSpacing"/>
        <w:rPr>
          <w:rFonts w:ascii="Arial" w:hAnsi="Arial" w:cs="Arial"/>
          <w:lang w:val="af-ZA"/>
        </w:rPr>
      </w:pPr>
    </w:p>
    <w:p w:rsidR="008F4A87" w:rsidRDefault="008F4A87" w:rsidP="008F4A87">
      <w:pPr>
        <w:pStyle w:val="NoSpacing"/>
        <w:rPr>
          <w:rFonts w:ascii="Arial" w:hAnsi="Arial" w:cs="Arial"/>
          <w:lang w:val="af-ZA"/>
        </w:rPr>
      </w:pPr>
    </w:p>
    <w:p w:rsidR="008F4A87" w:rsidRDefault="008F4A87" w:rsidP="008F4A87">
      <w:pPr>
        <w:pStyle w:val="NoSpacing"/>
        <w:rPr>
          <w:rFonts w:ascii="Arial" w:hAnsi="Arial" w:cs="Arial"/>
          <w:lang w:val="af-ZA"/>
        </w:rPr>
      </w:pPr>
    </w:p>
    <w:p w:rsidR="008F4A87" w:rsidRDefault="008F4A87" w:rsidP="008F4A87">
      <w:pPr>
        <w:pStyle w:val="NoSpacing"/>
        <w:rPr>
          <w:rFonts w:ascii="Arial" w:hAnsi="Arial" w:cs="Arial"/>
          <w:lang w:val="af-ZA"/>
        </w:rPr>
      </w:pPr>
      <w:r>
        <w:rPr>
          <w:rFonts w:ascii="Arial" w:hAnsi="Arial" w:cs="Arial"/>
          <w:lang w:val="af-ZA"/>
        </w:rPr>
        <w:t>OPDRAG</w:t>
      </w:r>
    </w:p>
    <w:p w:rsidR="008F4A87" w:rsidRDefault="008F4A87" w:rsidP="008F4A87">
      <w:pPr>
        <w:pStyle w:val="NoSpacing"/>
        <w:rPr>
          <w:rFonts w:ascii="Arial" w:hAnsi="Arial" w:cs="Arial"/>
          <w:lang w:val="af-ZA"/>
        </w:rPr>
      </w:pPr>
    </w:p>
    <w:p w:rsidR="008F4A87" w:rsidRDefault="00695B08" w:rsidP="008F4A87">
      <w:pPr>
        <w:pStyle w:val="NoSpacing"/>
        <w:rPr>
          <w:rFonts w:ascii="Arial" w:hAnsi="Arial" w:cs="Arial"/>
          <w:lang w:val="af-ZA"/>
        </w:rPr>
      </w:pPr>
      <w:r>
        <w:rPr>
          <w:rFonts w:ascii="Arial" w:hAnsi="Arial" w:cs="Arial"/>
          <w:lang w:val="af-ZA"/>
        </w:rPr>
        <w:t xml:space="preserve">Jy is die hoof van Menslike Hulpbronne by </w:t>
      </w:r>
      <w:r>
        <w:rPr>
          <w:rFonts w:ascii="Arial" w:hAnsi="Arial" w:cs="Arial"/>
          <w:i/>
          <w:lang w:val="af-ZA"/>
        </w:rPr>
        <w:t>Khaya Textiles</w:t>
      </w:r>
      <w:r>
        <w:rPr>
          <w:rFonts w:ascii="Arial" w:hAnsi="Arial" w:cs="Arial"/>
          <w:lang w:val="af-ZA"/>
        </w:rPr>
        <w:t xml:space="preserve"> en jy moet ‘n </w:t>
      </w:r>
      <w:r>
        <w:rPr>
          <w:rFonts w:ascii="Arial" w:hAnsi="Arial" w:cs="Arial"/>
          <w:b/>
          <w:lang w:val="af-ZA"/>
        </w:rPr>
        <w:t>werksonderhoud</w:t>
      </w:r>
      <w:r>
        <w:rPr>
          <w:rFonts w:ascii="Arial" w:hAnsi="Arial" w:cs="Arial"/>
          <w:lang w:val="af-ZA"/>
        </w:rPr>
        <w:t xml:space="preserve"> voer met ‘n persoon wat aansoek gedoen het vir ‘n vakante pos by jou maatskappy. </w:t>
      </w:r>
      <w:r w:rsidR="00D63373">
        <w:rPr>
          <w:rFonts w:ascii="Arial" w:hAnsi="Arial" w:cs="Arial"/>
          <w:lang w:val="af-ZA"/>
        </w:rPr>
        <w:t>Voer ‘n onderhoud met die persoon.</w:t>
      </w:r>
      <w:r w:rsidR="00C231E8">
        <w:rPr>
          <w:rFonts w:ascii="Arial" w:hAnsi="Arial" w:cs="Arial"/>
          <w:lang w:val="af-ZA"/>
        </w:rPr>
        <w:t xml:space="preserve"> Die onderhoud moet 8 – 10 minute duur.</w:t>
      </w:r>
    </w:p>
    <w:p w:rsidR="00D63373" w:rsidRDefault="00D63373" w:rsidP="008F4A87">
      <w:pPr>
        <w:pStyle w:val="NoSpacing"/>
        <w:rPr>
          <w:rFonts w:ascii="Arial" w:hAnsi="Arial" w:cs="Arial"/>
          <w:lang w:val="af-ZA"/>
        </w:rPr>
      </w:pPr>
    </w:p>
    <w:p w:rsidR="00D63373" w:rsidRPr="00695B08" w:rsidRDefault="00D63373" w:rsidP="008F4A87">
      <w:pPr>
        <w:pStyle w:val="NoSpacing"/>
        <w:rPr>
          <w:rFonts w:ascii="Arial" w:hAnsi="Arial" w:cs="Arial"/>
          <w:lang w:val="af-ZA"/>
        </w:rPr>
      </w:pPr>
    </w:p>
    <w:p w:rsidR="008F4A87" w:rsidRDefault="000347AB" w:rsidP="008F4A87">
      <w:pPr>
        <w:pStyle w:val="NoSpacing"/>
        <w:rPr>
          <w:rFonts w:ascii="Arial" w:hAnsi="Arial" w:cs="Arial"/>
          <w:b/>
          <w:lang w:val="af-ZA"/>
        </w:rPr>
      </w:pPr>
      <w:r>
        <w:rPr>
          <w:rFonts w:ascii="Arial" w:hAnsi="Arial" w:cs="Arial"/>
          <w:b/>
          <w:lang w:val="af-ZA"/>
        </w:rPr>
        <w:t>Voorbeeld 4: Gee aanwysings</w:t>
      </w:r>
    </w:p>
    <w:p w:rsidR="000347AB" w:rsidRDefault="000347AB" w:rsidP="008F4A87">
      <w:pPr>
        <w:pStyle w:val="NoSpacing"/>
        <w:rPr>
          <w:rFonts w:ascii="Arial" w:hAnsi="Arial" w:cs="Arial"/>
          <w:b/>
          <w:lang w:val="af-ZA"/>
        </w:rPr>
      </w:pPr>
    </w:p>
    <w:p w:rsidR="000347AB" w:rsidRDefault="000347AB" w:rsidP="000347AB">
      <w:pPr>
        <w:pStyle w:val="NoSpacing"/>
        <w:rPr>
          <w:rFonts w:ascii="Arial" w:hAnsi="Arial" w:cs="Arial"/>
          <w:b/>
          <w:lang w:val="af-ZA"/>
        </w:rPr>
      </w:pPr>
      <w:r>
        <w:rPr>
          <w:rFonts w:ascii="Arial" w:hAnsi="Arial" w:cs="Arial"/>
          <w:b/>
          <w:lang w:val="af-ZA"/>
        </w:rPr>
        <w:t>Kwessies om na op te let</w:t>
      </w:r>
    </w:p>
    <w:p w:rsidR="000347AB" w:rsidRDefault="000347AB" w:rsidP="008F4A87">
      <w:pPr>
        <w:pStyle w:val="NoSpacing"/>
        <w:rPr>
          <w:rFonts w:ascii="Arial" w:hAnsi="Arial" w:cs="Arial"/>
          <w:lang w:val="af-ZA"/>
        </w:rPr>
      </w:pPr>
    </w:p>
    <w:p w:rsidR="000347AB" w:rsidRDefault="000347AB" w:rsidP="000347AB">
      <w:pPr>
        <w:pStyle w:val="NoSpacing"/>
        <w:numPr>
          <w:ilvl w:val="0"/>
          <w:numId w:val="10"/>
        </w:numPr>
        <w:rPr>
          <w:rFonts w:ascii="Arial" w:hAnsi="Arial" w:cs="Arial"/>
          <w:lang w:val="af-ZA"/>
        </w:rPr>
      </w:pPr>
      <w:r>
        <w:rPr>
          <w:rFonts w:ascii="Arial" w:hAnsi="Arial" w:cs="Arial"/>
          <w:lang w:val="af-ZA"/>
        </w:rPr>
        <w:t>Gebruik hoofsaaklik bevelsinne</w:t>
      </w:r>
    </w:p>
    <w:p w:rsidR="000347AB" w:rsidRDefault="000347AB" w:rsidP="000347AB">
      <w:pPr>
        <w:pStyle w:val="NoSpacing"/>
        <w:numPr>
          <w:ilvl w:val="0"/>
          <w:numId w:val="10"/>
        </w:numPr>
        <w:rPr>
          <w:rFonts w:ascii="Arial" w:hAnsi="Arial" w:cs="Arial"/>
          <w:lang w:val="af-ZA"/>
        </w:rPr>
      </w:pPr>
      <w:r>
        <w:rPr>
          <w:rFonts w:ascii="Arial" w:hAnsi="Arial" w:cs="Arial"/>
          <w:lang w:val="af-ZA"/>
        </w:rPr>
        <w:t>Gebruik kort en duidelike sinne</w:t>
      </w:r>
    </w:p>
    <w:p w:rsidR="000347AB" w:rsidRDefault="001F7E94" w:rsidP="000347AB">
      <w:pPr>
        <w:pStyle w:val="NoSpacing"/>
        <w:numPr>
          <w:ilvl w:val="0"/>
          <w:numId w:val="10"/>
        </w:numPr>
        <w:rPr>
          <w:rFonts w:ascii="Arial" w:hAnsi="Arial" w:cs="Arial"/>
          <w:lang w:val="af-ZA"/>
        </w:rPr>
      </w:pPr>
      <w:r>
        <w:rPr>
          <w:rFonts w:ascii="Arial" w:hAnsi="Arial" w:cs="Arial"/>
          <w:lang w:val="af-ZA"/>
        </w:rPr>
        <w:t>Gebruik chronologiese volgorde</w:t>
      </w:r>
    </w:p>
    <w:p w:rsidR="001F7E94" w:rsidRDefault="001F7E94" w:rsidP="000347AB">
      <w:pPr>
        <w:pStyle w:val="NoSpacing"/>
        <w:numPr>
          <w:ilvl w:val="0"/>
          <w:numId w:val="10"/>
        </w:numPr>
        <w:rPr>
          <w:rFonts w:ascii="Arial" w:hAnsi="Arial" w:cs="Arial"/>
          <w:lang w:val="af-ZA"/>
        </w:rPr>
      </w:pPr>
      <w:r>
        <w:rPr>
          <w:rFonts w:ascii="Arial" w:hAnsi="Arial" w:cs="Arial"/>
          <w:lang w:val="af-ZA"/>
        </w:rPr>
        <w:t>Verwys na ‘n spesifieke rigting</w:t>
      </w:r>
    </w:p>
    <w:p w:rsidR="001F7E94" w:rsidRDefault="001F7E94" w:rsidP="000347AB">
      <w:pPr>
        <w:pStyle w:val="NoSpacing"/>
        <w:numPr>
          <w:ilvl w:val="0"/>
          <w:numId w:val="10"/>
        </w:numPr>
        <w:rPr>
          <w:rFonts w:ascii="Arial" w:hAnsi="Arial" w:cs="Arial"/>
          <w:lang w:val="af-ZA"/>
        </w:rPr>
      </w:pPr>
      <w:r>
        <w:rPr>
          <w:rFonts w:ascii="Arial" w:hAnsi="Arial" w:cs="Arial"/>
          <w:lang w:val="af-ZA"/>
        </w:rPr>
        <w:t>Dui die beraamde afstand aan</w:t>
      </w:r>
    </w:p>
    <w:p w:rsidR="001F7E94" w:rsidRDefault="001F7E94" w:rsidP="000347AB">
      <w:pPr>
        <w:pStyle w:val="NoSpacing"/>
        <w:numPr>
          <w:ilvl w:val="0"/>
          <w:numId w:val="10"/>
        </w:numPr>
        <w:rPr>
          <w:rFonts w:ascii="Arial" w:hAnsi="Arial" w:cs="Arial"/>
          <w:lang w:val="af-ZA"/>
        </w:rPr>
      </w:pPr>
      <w:r>
        <w:rPr>
          <w:rFonts w:ascii="Arial" w:hAnsi="Arial" w:cs="Arial"/>
          <w:lang w:val="af-ZA"/>
        </w:rPr>
        <w:t>Verskaf inligting oor bakens langs die pad</w:t>
      </w:r>
    </w:p>
    <w:p w:rsidR="001F7E94" w:rsidRDefault="001F7E94" w:rsidP="001F7E94">
      <w:pPr>
        <w:pStyle w:val="NoSpacing"/>
        <w:rPr>
          <w:rFonts w:ascii="Arial" w:hAnsi="Arial" w:cs="Arial"/>
          <w:lang w:val="af-ZA"/>
        </w:rPr>
      </w:pPr>
    </w:p>
    <w:p w:rsidR="001F7E94" w:rsidRDefault="001F7E94" w:rsidP="001F7E94">
      <w:pPr>
        <w:pStyle w:val="NoSpacing"/>
        <w:rPr>
          <w:rFonts w:ascii="Arial" w:hAnsi="Arial" w:cs="Arial"/>
          <w:lang w:val="af-ZA"/>
        </w:rPr>
      </w:pPr>
      <w:r>
        <w:rPr>
          <w:rFonts w:ascii="Arial" w:hAnsi="Arial" w:cs="Arial"/>
          <w:lang w:val="af-ZA"/>
        </w:rPr>
        <w:t>OPDRAG</w:t>
      </w:r>
    </w:p>
    <w:p w:rsidR="001F7E94" w:rsidRDefault="001F7E94" w:rsidP="001F7E94">
      <w:pPr>
        <w:pStyle w:val="NoSpacing"/>
        <w:rPr>
          <w:rFonts w:ascii="Arial" w:hAnsi="Arial" w:cs="Arial"/>
          <w:lang w:val="af-ZA"/>
        </w:rPr>
      </w:pPr>
    </w:p>
    <w:p w:rsidR="00F9764E" w:rsidRDefault="00F9764E" w:rsidP="001F7E94">
      <w:pPr>
        <w:pStyle w:val="NoSpacing"/>
        <w:rPr>
          <w:rFonts w:ascii="Arial" w:hAnsi="Arial" w:cs="Arial"/>
          <w:lang w:val="af-ZA"/>
        </w:rPr>
      </w:pPr>
      <w:r>
        <w:rPr>
          <w:rFonts w:ascii="Arial" w:hAnsi="Arial" w:cs="Arial"/>
          <w:lang w:val="af-ZA"/>
        </w:rPr>
        <w:t>Verduidelik vir ‘n vreeemdeling in jou dorp hoe om by die naaste polisiestasie uit te kom. Jou aanwysings moet 1 – 2 minute lank wees.</w:t>
      </w:r>
    </w:p>
    <w:p w:rsidR="001F7E94" w:rsidRPr="000347AB" w:rsidRDefault="001F7E94" w:rsidP="001F7E94">
      <w:pPr>
        <w:pStyle w:val="NoSpacing"/>
        <w:rPr>
          <w:rFonts w:ascii="Arial" w:hAnsi="Arial" w:cs="Arial"/>
          <w:lang w:val="af-ZA"/>
        </w:rPr>
      </w:pPr>
      <w:r>
        <w:rPr>
          <w:rFonts w:ascii="Arial" w:hAnsi="Arial" w:cs="Arial"/>
          <w:lang w:val="af-ZA"/>
        </w:rPr>
        <w:t xml:space="preserve"> </w:t>
      </w:r>
    </w:p>
    <w:p w:rsidR="007B1D61" w:rsidRPr="00950A09" w:rsidRDefault="007B1D61" w:rsidP="001F7E94">
      <w:pPr>
        <w:pStyle w:val="NoSpacing"/>
        <w:ind w:left="360"/>
        <w:rPr>
          <w:rFonts w:ascii="Arial" w:hAnsi="Arial" w:cs="Arial"/>
          <w:lang w:val="af-ZA"/>
        </w:rPr>
      </w:pPr>
    </w:p>
    <w:p w:rsidR="000D4D52" w:rsidRDefault="000D4D52" w:rsidP="009C005A"/>
    <w:sectPr w:rsidR="000D4D52" w:rsidSect="00122A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5A4" w:rsidRDefault="00A355A4" w:rsidP="000D4D52">
      <w:pPr>
        <w:spacing w:after="0" w:line="240" w:lineRule="auto"/>
      </w:pPr>
      <w:r>
        <w:separator/>
      </w:r>
    </w:p>
  </w:endnote>
  <w:endnote w:type="continuationSeparator" w:id="0">
    <w:p w:rsidR="00A355A4" w:rsidRDefault="00A355A4" w:rsidP="000D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5A4" w:rsidRDefault="00A355A4" w:rsidP="000D4D52">
      <w:pPr>
        <w:spacing w:after="0" w:line="240" w:lineRule="auto"/>
      </w:pPr>
      <w:r>
        <w:separator/>
      </w:r>
    </w:p>
  </w:footnote>
  <w:footnote w:type="continuationSeparator" w:id="0">
    <w:p w:rsidR="00A355A4" w:rsidRDefault="00A355A4" w:rsidP="000D4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04976"/>
    <w:multiLevelType w:val="hybridMultilevel"/>
    <w:tmpl w:val="F520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509E5"/>
    <w:multiLevelType w:val="hybridMultilevel"/>
    <w:tmpl w:val="9E906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B496A"/>
    <w:multiLevelType w:val="hybridMultilevel"/>
    <w:tmpl w:val="E1A28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92E34"/>
    <w:multiLevelType w:val="hybridMultilevel"/>
    <w:tmpl w:val="595C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0329B"/>
    <w:multiLevelType w:val="hybridMultilevel"/>
    <w:tmpl w:val="2054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525455"/>
    <w:multiLevelType w:val="hybridMultilevel"/>
    <w:tmpl w:val="BB10F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2D7800"/>
    <w:multiLevelType w:val="hybridMultilevel"/>
    <w:tmpl w:val="C5CA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094FD7"/>
    <w:multiLevelType w:val="hybridMultilevel"/>
    <w:tmpl w:val="A58EA06A"/>
    <w:lvl w:ilvl="0" w:tplc="2278B5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991FFB"/>
    <w:multiLevelType w:val="hybridMultilevel"/>
    <w:tmpl w:val="F8626CE6"/>
    <w:lvl w:ilvl="0" w:tplc="21DEBD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AC4123F"/>
    <w:multiLevelType w:val="hybridMultilevel"/>
    <w:tmpl w:val="5842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2"/>
  </w:num>
  <w:num w:numId="6">
    <w:abstractNumId w:val="9"/>
  </w:num>
  <w:num w:numId="7">
    <w:abstractNumId w:val="0"/>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DC"/>
    <w:rsid w:val="000347AB"/>
    <w:rsid w:val="00052F06"/>
    <w:rsid w:val="00072746"/>
    <w:rsid w:val="000D4D52"/>
    <w:rsid w:val="00122AD9"/>
    <w:rsid w:val="001300B6"/>
    <w:rsid w:val="00137D0F"/>
    <w:rsid w:val="00157524"/>
    <w:rsid w:val="001A1469"/>
    <w:rsid w:val="001B0C59"/>
    <w:rsid w:val="001C6F36"/>
    <w:rsid w:val="001F7E94"/>
    <w:rsid w:val="00253DD2"/>
    <w:rsid w:val="00254666"/>
    <w:rsid w:val="0027383E"/>
    <w:rsid w:val="002B4660"/>
    <w:rsid w:val="0032341F"/>
    <w:rsid w:val="0036564F"/>
    <w:rsid w:val="003912DC"/>
    <w:rsid w:val="0040402B"/>
    <w:rsid w:val="00426067"/>
    <w:rsid w:val="00474DB6"/>
    <w:rsid w:val="00480B92"/>
    <w:rsid w:val="005073CB"/>
    <w:rsid w:val="00512C4C"/>
    <w:rsid w:val="005B531B"/>
    <w:rsid w:val="005B726C"/>
    <w:rsid w:val="005F5CD0"/>
    <w:rsid w:val="00616FCF"/>
    <w:rsid w:val="00622B8E"/>
    <w:rsid w:val="00690A9B"/>
    <w:rsid w:val="00695B08"/>
    <w:rsid w:val="007516E6"/>
    <w:rsid w:val="007B1D61"/>
    <w:rsid w:val="007C0D94"/>
    <w:rsid w:val="007C6935"/>
    <w:rsid w:val="007D2CCE"/>
    <w:rsid w:val="007E048C"/>
    <w:rsid w:val="008C2CCD"/>
    <w:rsid w:val="008F4A87"/>
    <w:rsid w:val="00950A09"/>
    <w:rsid w:val="00972B64"/>
    <w:rsid w:val="009B1443"/>
    <w:rsid w:val="009C005A"/>
    <w:rsid w:val="00A355A4"/>
    <w:rsid w:val="00A51B81"/>
    <w:rsid w:val="00A54526"/>
    <w:rsid w:val="00A77FE5"/>
    <w:rsid w:val="00B505FB"/>
    <w:rsid w:val="00BE5C3C"/>
    <w:rsid w:val="00C231E8"/>
    <w:rsid w:val="00C503B0"/>
    <w:rsid w:val="00C5368F"/>
    <w:rsid w:val="00CD798E"/>
    <w:rsid w:val="00D233F5"/>
    <w:rsid w:val="00D63373"/>
    <w:rsid w:val="00D9613B"/>
    <w:rsid w:val="00DB01D4"/>
    <w:rsid w:val="00E106D8"/>
    <w:rsid w:val="00E3364C"/>
    <w:rsid w:val="00E62A0F"/>
    <w:rsid w:val="00E664F4"/>
    <w:rsid w:val="00E715A9"/>
    <w:rsid w:val="00EE701D"/>
    <w:rsid w:val="00EF4FA0"/>
    <w:rsid w:val="00F6064C"/>
    <w:rsid w:val="00F961D9"/>
    <w:rsid w:val="00F9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59E6F-11D0-42A0-A96D-F0DE175E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D52"/>
    <w:rPr>
      <w:lang w:val="af-ZA"/>
    </w:rPr>
  </w:style>
  <w:style w:type="paragraph" w:styleId="Footer">
    <w:name w:val="footer"/>
    <w:basedOn w:val="Normal"/>
    <w:link w:val="FooterChar"/>
    <w:uiPriority w:val="99"/>
    <w:unhideWhenUsed/>
    <w:rsid w:val="000D4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D52"/>
    <w:rPr>
      <w:lang w:val="af-ZA"/>
    </w:rPr>
  </w:style>
  <w:style w:type="paragraph" w:styleId="ListParagraph">
    <w:name w:val="List Paragraph"/>
    <w:basedOn w:val="Normal"/>
    <w:uiPriority w:val="34"/>
    <w:qFormat/>
    <w:rsid w:val="000D4D52"/>
    <w:pPr>
      <w:ind w:left="720"/>
      <w:contextualSpacing/>
    </w:pPr>
  </w:style>
  <w:style w:type="paragraph" w:styleId="NoSpacing">
    <w:name w:val="No Spacing"/>
    <w:link w:val="NoSpacingChar"/>
    <w:uiPriority w:val="1"/>
    <w:qFormat/>
    <w:rsid w:val="000D4D5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0D4D5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5</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Hubert Krynauw</cp:lastModifiedBy>
  <cp:revision>28</cp:revision>
  <dcterms:created xsi:type="dcterms:W3CDTF">2016-04-26T13:55:00Z</dcterms:created>
  <dcterms:modified xsi:type="dcterms:W3CDTF">2016-06-16T16:41:00Z</dcterms:modified>
</cp:coreProperties>
</file>